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49C1D8C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4C26C2">
        <w:rPr>
          <w:rFonts w:ascii="Century Gothic" w:hAnsi="Century Gothic" w:cs="Calibri"/>
          <w:b/>
          <w:i/>
          <w:iCs/>
          <w:sz w:val="18"/>
          <w:szCs w:val="18"/>
        </w:rPr>
        <w:t>10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12063E9E" w14:textId="6512315C" w:rsidR="004C26C2" w:rsidRPr="004C26C2" w:rsidRDefault="004C26C2" w:rsidP="004C26C2">
      <w:pPr>
        <w:autoSpaceDE w:val="0"/>
        <w:autoSpaceDN w:val="0"/>
        <w:adjustRightInd w:val="0"/>
        <w:spacing w:line="360" w:lineRule="auto"/>
        <w:rPr>
          <w:rFonts w:ascii="Century Gothic" w:hAnsi="Century Gothic" w:cs="ArialMT"/>
          <w:b/>
          <w:bCs/>
          <w:sz w:val="18"/>
          <w:szCs w:val="18"/>
        </w:rPr>
      </w:pPr>
    </w:p>
    <w:p w14:paraId="5974F8C8" w14:textId="75689D27" w:rsidR="00630D83" w:rsidRDefault="00F3182F" w:rsidP="00F3182F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F3182F">
        <w:rPr>
          <w:rFonts w:ascii="Century Gothic" w:hAnsi="Century Gothic" w:cs="ArialMT"/>
          <w:b/>
          <w:bCs/>
          <w:sz w:val="18"/>
          <w:szCs w:val="18"/>
        </w:rPr>
        <w:t>„Modernizacja drogi powiatowej nr 2306C Piotrkowice – Słębowo od km 12+160 do km 13+280                             na dł. 1,120 km i modernizacja drogi powiatowej nr 2304C Słabomierz – Żnin (na ul. Traugutta                                    w m. Żnin)”</w:t>
      </w:r>
    </w:p>
    <w:p w14:paraId="478653EC" w14:textId="77777777" w:rsidR="00F3182F" w:rsidRDefault="00F3182F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4961C9C5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E99DEA0" w14:textId="074E57E9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0973" w14:textId="77777777" w:rsidR="00D32452" w:rsidRDefault="00D32452" w:rsidP="000E5F06">
      <w:r>
        <w:separator/>
      </w:r>
    </w:p>
  </w:endnote>
  <w:endnote w:type="continuationSeparator" w:id="0">
    <w:p w14:paraId="3A31195A" w14:textId="77777777" w:rsidR="00D32452" w:rsidRDefault="00D3245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35F73" w14:textId="77777777" w:rsidR="00D32452" w:rsidRDefault="00D32452" w:rsidP="000E5F06">
      <w:r>
        <w:separator/>
      </w:r>
    </w:p>
  </w:footnote>
  <w:footnote w:type="continuationSeparator" w:id="0">
    <w:p w14:paraId="4B649E20" w14:textId="77777777" w:rsidR="00D32452" w:rsidRDefault="00D3245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07D3"/>
    <w:rsid w:val="00054513"/>
    <w:rsid w:val="0008146D"/>
    <w:rsid w:val="000A3B77"/>
    <w:rsid w:val="000C208C"/>
    <w:rsid w:val="000D6BF7"/>
    <w:rsid w:val="000E5F06"/>
    <w:rsid w:val="001362C4"/>
    <w:rsid w:val="001C044B"/>
    <w:rsid w:val="00203D6E"/>
    <w:rsid w:val="00214AF2"/>
    <w:rsid w:val="0027252E"/>
    <w:rsid w:val="0030166B"/>
    <w:rsid w:val="003046D2"/>
    <w:rsid w:val="0037490C"/>
    <w:rsid w:val="003A1DCD"/>
    <w:rsid w:val="003F4BB0"/>
    <w:rsid w:val="004366FA"/>
    <w:rsid w:val="00480EBE"/>
    <w:rsid w:val="004C26C2"/>
    <w:rsid w:val="004C63EB"/>
    <w:rsid w:val="00532361"/>
    <w:rsid w:val="00553CE9"/>
    <w:rsid w:val="005B02DB"/>
    <w:rsid w:val="005E628B"/>
    <w:rsid w:val="00614F56"/>
    <w:rsid w:val="00630D83"/>
    <w:rsid w:val="006505B4"/>
    <w:rsid w:val="00763631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32DBA"/>
    <w:rsid w:val="00A852B5"/>
    <w:rsid w:val="00AB73E1"/>
    <w:rsid w:val="00B30E6E"/>
    <w:rsid w:val="00B5269E"/>
    <w:rsid w:val="00B7257A"/>
    <w:rsid w:val="00BE5ED9"/>
    <w:rsid w:val="00C50507"/>
    <w:rsid w:val="00D01D4C"/>
    <w:rsid w:val="00D0246A"/>
    <w:rsid w:val="00D31A3E"/>
    <w:rsid w:val="00D32452"/>
    <w:rsid w:val="00D9105E"/>
    <w:rsid w:val="00DB6CA7"/>
    <w:rsid w:val="00E3040D"/>
    <w:rsid w:val="00E34D28"/>
    <w:rsid w:val="00E559CB"/>
    <w:rsid w:val="00E868DE"/>
    <w:rsid w:val="00EA0612"/>
    <w:rsid w:val="00F109B6"/>
    <w:rsid w:val="00F3182F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14</cp:revision>
  <cp:lastPrinted>2021-02-08T07:34:00Z</cp:lastPrinted>
  <dcterms:created xsi:type="dcterms:W3CDTF">2024-12-11T08:38:00Z</dcterms:created>
  <dcterms:modified xsi:type="dcterms:W3CDTF">2025-04-08T10:08:00Z</dcterms:modified>
</cp:coreProperties>
</file>