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AE21" w14:textId="39EB409F" w:rsidR="00525DEE" w:rsidRPr="008C6A3B" w:rsidRDefault="00525DEE" w:rsidP="00525DEE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r w:rsidR="008D223E" w:rsidRPr="008C6A3B">
        <w:rPr>
          <w:rFonts w:eastAsia="Calibri" w:cstheme="minorHAnsi"/>
          <w:b/>
        </w:rPr>
        <w:t>ZP.271.</w:t>
      </w:r>
      <w:r w:rsidR="004973F2">
        <w:rPr>
          <w:rFonts w:eastAsia="Calibri" w:cstheme="minorHAnsi"/>
          <w:b/>
        </w:rPr>
        <w:t>2</w:t>
      </w:r>
      <w:r w:rsidR="008D223E" w:rsidRPr="008C6A3B">
        <w:rPr>
          <w:rFonts w:eastAsia="Calibri" w:cstheme="minorHAnsi"/>
          <w:b/>
        </w:rPr>
        <w:t>.202</w:t>
      </w:r>
      <w:r w:rsidR="00D3307A">
        <w:rPr>
          <w:rFonts w:eastAsia="Calibri" w:cstheme="minorHAnsi"/>
          <w:b/>
        </w:rPr>
        <w:t>5</w:t>
      </w:r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4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65B10652" w14:textId="77777777" w:rsidR="00525DEE" w:rsidRDefault="00525DEE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30AF507" w14:textId="77777777" w:rsidR="00205675" w:rsidRPr="008C6A3B" w:rsidRDefault="00205675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534C6BED" w14:textId="77777777" w:rsidR="00525DEE" w:rsidRPr="008C6A3B" w:rsidRDefault="00525DEE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7D910FE" w14:textId="2D6DA0CA" w:rsidR="00525DEE" w:rsidRDefault="00525DEE" w:rsidP="00525DEE">
      <w:pPr>
        <w:keepNext/>
        <w:keepLines/>
        <w:suppressAutoHyphens/>
        <w:spacing w:after="12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525DEE">
        <w:rPr>
          <w:rFonts w:eastAsia="Calibri" w:cstheme="minorHAnsi"/>
          <w:b/>
          <w:bCs/>
          <w:sz w:val="24"/>
          <w:szCs w:val="24"/>
          <w:lang w:eastAsia="pl-PL"/>
        </w:rPr>
        <w:t xml:space="preserve">OŚWIADCZENIE WYKONAWCY / WYKONAWCY WSPÓLNIE </w:t>
      </w:r>
      <w:r>
        <w:rPr>
          <w:rFonts w:eastAsia="Calibri" w:cstheme="minorHAnsi"/>
          <w:b/>
          <w:bCs/>
          <w:sz w:val="24"/>
          <w:szCs w:val="24"/>
          <w:lang w:eastAsia="pl-PL"/>
        </w:rPr>
        <w:br/>
      </w:r>
      <w:r w:rsidRPr="00525DEE">
        <w:rPr>
          <w:rFonts w:eastAsia="Calibri" w:cstheme="minorHAnsi"/>
          <w:b/>
          <w:bCs/>
          <w:sz w:val="24"/>
          <w:szCs w:val="24"/>
          <w:lang w:eastAsia="pl-PL"/>
        </w:rPr>
        <w:t>UBIEGAJĄCEGO SIĘ O UDZIELENIE ZAMÓWIENIA</w:t>
      </w:r>
    </w:p>
    <w:p w14:paraId="53AEB0E8" w14:textId="57846FE5" w:rsidR="00525DEE" w:rsidRPr="008C6A3B" w:rsidRDefault="00525DEE" w:rsidP="00525DEE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525DEE">
        <w:rPr>
          <w:rFonts w:eastAsia="Calibri" w:cstheme="minorHAnsi"/>
          <w:lang w:eastAsia="pl-PL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8C6A3B">
        <w:rPr>
          <w:rFonts w:eastAsia="Calibri" w:cstheme="minorHAnsi"/>
          <w:lang w:eastAsia="pl-PL"/>
        </w:rPr>
        <w:t>,</w:t>
      </w:r>
      <w:r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składane na podstawie art. 125 ust. 1 ustawy z dnia 11 września 2019 r. Prawo zamówień publicznych (dalej jako: ustawa PZP)</w:t>
      </w:r>
    </w:p>
    <w:p w14:paraId="09A204A9" w14:textId="429F60AE" w:rsidR="00525DEE" w:rsidRPr="0090120A" w:rsidRDefault="00525DEE" w:rsidP="0090120A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525DEE">
        <w:rPr>
          <w:rFonts w:eastAsia="Calibri" w:cstheme="minorHAnsi"/>
          <w:b/>
          <w:sz w:val="24"/>
          <w:szCs w:val="24"/>
          <w:lang w:eastAsia="pl-PL"/>
        </w:rPr>
        <w:t>DOTYCZĄCE PRZESŁANEK WYKLUCZENIA Z POSTĘPOWANIA</w:t>
      </w:r>
    </w:p>
    <w:p w14:paraId="27997F5E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25DEE" w:rsidRPr="008C6A3B" w14:paraId="1CEE7A68" w14:textId="77777777" w:rsidTr="00525DEE">
        <w:tc>
          <w:tcPr>
            <w:tcW w:w="9210" w:type="dxa"/>
            <w:shd w:val="clear" w:color="auto" w:fill="D9D9D9" w:themeFill="background1" w:themeFillShade="D9"/>
          </w:tcPr>
          <w:p w14:paraId="46B806ED" w14:textId="77777777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525DEE" w:rsidRPr="008C6A3B" w14:paraId="7623D1E5" w14:textId="77777777" w:rsidTr="00525DEE">
        <w:tc>
          <w:tcPr>
            <w:tcW w:w="9210" w:type="dxa"/>
            <w:tcBorders>
              <w:bottom w:val="single" w:sz="4" w:space="0" w:color="auto"/>
            </w:tcBorders>
          </w:tcPr>
          <w:p w14:paraId="05C30A28" w14:textId="77777777" w:rsidR="00525DEE" w:rsidRDefault="00525DEE" w:rsidP="00520693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  <w:p w14:paraId="03DAA620" w14:textId="075AA629" w:rsidR="0090120A" w:rsidRPr="008C6A3B" w:rsidRDefault="0090120A" w:rsidP="00520693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525DEE" w:rsidRPr="008C6A3B" w14:paraId="205D4171" w14:textId="77777777" w:rsidTr="00525DEE">
        <w:tc>
          <w:tcPr>
            <w:tcW w:w="9210" w:type="dxa"/>
            <w:tcBorders>
              <w:top w:val="single" w:sz="4" w:space="0" w:color="auto"/>
            </w:tcBorders>
          </w:tcPr>
          <w:p w14:paraId="573827D7" w14:textId="0F74A525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nazwa / firma, siedziba, w zależności od podmiotu: NIP / KRS / CEiDG)</w:t>
            </w:r>
          </w:p>
        </w:tc>
      </w:tr>
      <w:tr w:rsidR="00525DEE" w:rsidRPr="008C6A3B" w14:paraId="2016E253" w14:textId="77777777" w:rsidTr="00525DEE">
        <w:tc>
          <w:tcPr>
            <w:tcW w:w="9210" w:type="dxa"/>
          </w:tcPr>
          <w:p w14:paraId="34A459D4" w14:textId="77777777" w:rsidR="00525DEE" w:rsidRPr="008C6A3B" w:rsidRDefault="00525DEE" w:rsidP="00A161DD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525DEE" w:rsidRPr="008C6A3B" w14:paraId="64EAE868" w14:textId="77777777" w:rsidTr="00525DEE">
        <w:tc>
          <w:tcPr>
            <w:tcW w:w="9210" w:type="dxa"/>
            <w:tcBorders>
              <w:bottom w:val="single" w:sz="4" w:space="0" w:color="auto"/>
            </w:tcBorders>
          </w:tcPr>
          <w:p w14:paraId="28F5487F" w14:textId="155602DE" w:rsidR="00525DEE" w:rsidRPr="008C6A3B" w:rsidRDefault="00525DEE" w:rsidP="00A161DD">
            <w:pPr>
              <w:keepNext/>
              <w:keepLines/>
              <w:suppressAutoHyphens/>
              <w:jc w:val="center"/>
              <w:rPr>
                <w:rFonts w:eastAsia="Calibri" w:cstheme="minorHAnsi"/>
                <w:lang w:eastAsia="pl-PL"/>
              </w:rPr>
            </w:pPr>
          </w:p>
        </w:tc>
      </w:tr>
      <w:tr w:rsidR="00525DEE" w:rsidRPr="008C6A3B" w14:paraId="7109A525" w14:textId="77777777" w:rsidTr="00525DEE">
        <w:tc>
          <w:tcPr>
            <w:tcW w:w="9210" w:type="dxa"/>
            <w:tcBorders>
              <w:top w:val="single" w:sz="4" w:space="0" w:color="auto"/>
            </w:tcBorders>
          </w:tcPr>
          <w:p w14:paraId="22E2C76F" w14:textId="77777777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2802247E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173DC78" w14:textId="3CF6CE4C" w:rsidR="00525DEE" w:rsidRPr="0090120A" w:rsidRDefault="00525DEE" w:rsidP="0090120A">
      <w:pPr>
        <w:jc w:val="center"/>
        <w:rPr>
          <w:b/>
          <w:bCs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bookmarkStart w:id="0" w:name="_Hlk192067107"/>
      <w:bookmarkStart w:id="1" w:name="_Hlk185509459"/>
      <w:r w:rsidR="004973F2" w:rsidRPr="004973F2">
        <w:rPr>
          <w:rFonts w:cstheme="minorHAnsi"/>
          <w:b/>
        </w:rPr>
        <w:t>Wykonanie projektu planu ogólnego Gminy Będzino</w:t>
      </w:r>
      <w:bookmarkEnd w:id="0"/>
      <w:r w:rsidR="004973F2" w:rsidRPr="004973F2">
        <w:rPr>
          <w:rFonts w:cstheme="minorHAnsi"/>
          <w:b/>
          <w:bCs/>
        </w:rPr>
        <w:t xml:space="preserve"> </w:t>
      </w:r>
      <w:bookmarkEnd w:id="1"/>
    </w:p>
    <w:p w14:paraId="63E57424" w14:textId="67C5719F" w:rsidR="00525DEE" w:rsidRPr="00520693" w:rsidRDefault="00525DEE" w:rsidP="00520693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16FD5342" w14:textId="453DF320" w:rsidR="00525DEE" w:rsidRPr="00C86BAF" w:rsidRDefault="00525DEE" w:rsidP="00281C0A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 xml:space="preserve">1. </w:t>
      </w:r>
      <w:r w:rsidRPr="00525DEE">
        <w:rPr>
          <w:rFonts w:eastAsia="Calibri" w:cstheme="minorHAnsi"/>
          <w:b/>
          <w:bCs/>
        </w:rPr>
        <w:t>OŚWIADCZENIA DOTYCZĄCE PODSTAW WYKLUCZENIA</w:t>
      </w:r>
      <w:r w:rsidRPr="00C86BAF">
        <w:rPr>
          <w:rFonts w:eastAsia="Calibri" w:cstheme="minorHAnsi"/>
          <w:b/>
          <w:bCs/>
        </w:rPr>
        <w:t>:</w:t>
      </w:r>
    </w:p>
    <w:p w14:paraId="363EB471" w14:textId="77777777" w:rsidR="0090120A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nie podlegam wykluczeniu z postępowania na podstawie art. 108 ust. 1 ustawy PZP</w:t>
      </w:r>
      <w:r w:rsidRPr="00C86BAF">
        <w:rPr>
          <w:rFonts w:eastAsia="Calibri" w:cstheme="minorHAnsi"/>
          <w:lang w:eastAsia="pl-PL"/>
        </w:rPr>
        <w:t>.</w:t>
      </w:r>
      <w:r w:rsidRPr="00C86BAF">
        <w:rPr>
          <w:rFonts w:eastAsia="Calibri" w:cstheme="minorHAnsi"/>
        </w:rPr>
        <w:t xml:space="preserve"> </w:t>
      </w:r>
    </w:p>
    <w:p w14:paraId="0F7990DF" w14:textId="77777777" w:rsidR="0090120A" w:rsidRPr="0090120A" w:rsidRDefault="0090120A" w:rsidP="0090120A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</w:p>
    <w:p w14:paraId="0F6FCD71" w14:textId="08F03265" w:rsidR="00525DEE" w:rsidRPr="00C86BAF" w:rsidRDefault="00525DEE" w:rsidP="004973F2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  <w:r w:rsidRPr="00C86BAF">
        <w:rPr>
          <w:rFonts w:eastAsia="Calibri" w:cstheme="minorHAnsi"/>
          <w:color w:val="0070C0"/>
          <w:sz w:val="18"/>
          <w:szCs w:val="18"/>
        </w:rPr>
        <w:t>[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 xml:space="preserve">UWAGA: 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zastosować, gdy zachodzą przesłanki wykluczenia z art. 108 ust. 1 pkt 1, 2 i 5 ustawy PZP, a wykonawca korzysta z procedury samooczyszczenia, o której mowa w art. 110 ust. 2 ustawy PZP</w:t>
      </w:r>
      <w:r w:rsidRPr="00C86BAF">
        <w:rPr>
          <w:rFonts w:eastAsia="Calibri" w:cstheme="minorHAnsi"/>
          <w:color w:val="0070C0"/>
          <w:sz w:val="18"/>
          <w:szCs w:val="18"/>
        </w:rPr>
        <w:t>]</w:t>
      </w:r>
      <w:r w:rsidR="004973F2">
        <w:rPr>
          <w:rFonts w:eastAsia="Calibri" w:cstheme="minorHAnsi"/>
          <w:color w:val="0070C0"/>
          <w:sz w:val="18"/>
          <w:szCs w:val="18"/>
        </w:rPr>
        <w:t>:</w:t>
      </w:r>
    </w:p>
    <w:p w14:paraId="7AB78A89" w14:textId="364C2E56" w:rsidR="00525DEE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zachodzą w stosunku do mnie podstawy wykluczenia z postępowania na podstawie art.___</w:t>
      </w:r>
      <w:r w:rsidR="00281C0A">
        <w:rPr>
          <w:rFonts w:eastAsia="Calibri" w:cstheme="minorHAnsi"/>
        </w:rPr>
        <w:t>_____</w:t>
      </w:r>
      <w:r w:rsidRPr="00525DEE">
        <w:rPr>
          <w:rFonts w:eastAsia="Calibri" w:cstheme="minorHAnsi"/>
        </w:rPr>
        <w:t xml:space="preserve">__ ustawy PZP </w:t>
      </w:r>
      <w:r w:rsidRPr="00525DEE">
        <w:rPr>
          <w:rFonts w:eastAsia="Calibri" w:cstheme="minorHAnsi"/>
          <w:color w:val="0070C0"/>
          <w:sz w:val="18"/>
          <w:szCs w:val="18"/>
        </w:rPr>
        <w:t>(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podać mającą zastosowanie podstawę wykluczenia spośród wymienionych w art. 108 ust.1 pkt 1,2 i 5 ustawy PZP</w:t>
      </w:r>
      <w:r w:rsidRPr="00525DEE">
        <w:rPr>
          <w:rFonts w:eastAsia="Calibri" w:cstheme="minorHAnsi"/>
          <w:color w:val="0070C0"/>
          <w:sz w:val="18"/>
          <w:szCs w:val="18"/>
        </w:rPr>
        <w:t>)</w:t>
      </w:r>
      <w:r w:rsidRPr="00525DEE">
        <w:rPr>
          <w:rFonts w:eastAsia="Calibri" w:cstheme="minorHAnsi"/>
        </w:rPr>
        <w:t>. Jednocześnie oświadczam, że w związku z ww. okolicznością, na podstawie art. 110 ust. 2 ustawy PZP podjąłem następujące środki naprawcze: _____________</w:t>
      </w:r>
    </w:p>
    <w:p w14:paraId="2CD3B805" w14:textId="77777777" w:rsidR="0090120A" w:rsidRDefault="0090120A" w:rsidP="0090120A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</w:p>
    <w:p w14:paraId="0B9397B9" w14:textId="0A46D551" w:rsidR="00525DEE" w:rsidRPr="00525DEE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(Dz.U. 202</w:t>
      </w:r>
      <w:r w:rsidR="00D3307A">
        <w:rPr>
          <w:rFonts w:eastAsia="Calibri" w:cstheme="minorHAnsi"/>
        </w:rPr>
        <w:t>4</w:t>
      </w:r>
      <w:r w:rsidRPr="00525DEE">
        <w:rPr>
          <w:rFonts w:eastAsia="Calibri" w:cstheme="minorHAnsi"/>
        </w:rPr>
        <w:t xml:space="preserve">, poz. </w:t>
      </w:r>
      <w:r w:rsidR="00D3307A">
        <w:rPr>
          <w:rFonts w:eastAsia="Calibri" w:cstheme="minorHAnsi"/>
        </w:rPr>
        <w:t>507</w:t>
      </w:r>
      <w:r w:rsidRPr="00525DEE">
        <w:rPr>
          <w:rFonts w:eastAsia="Calibri" w:cstheme="minorHAnsi"/>
        </w:rPr>
        <w:t>)</w:t>
      </w:r>
      <w:r>
        <w:rPr>
          <w:rStyle w:val="Odwoanieprzypisudolnego"/>
          <w:rFonts w:ascii="Calibri" w:eastAsia="Times New Roman" w:hAnsi="Calibri" w:cs="Calibri"/>
          <w:sz w:val="24"/>
          <w:szCs w:val="24"/>
          <w:lang w:eastAsia="zh-CN"/>
        </w:rPr>
        <w:footnoteReference w:id="1"/>
      </w:r>
      <w:r w:rsidRPr="00A13249"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538DC60B" w14:textId="77777777" w:rsidR="00525DEE" w:rsidRDefault="00525DEE" w:rsidP="00525DEE">
      <w:pPr>
        <w:tabs>
          <w:tab w:val="left" w:pos="284"/>
        </w:tabs>
        <w:suppressAutoHyphens/>
        <w:spacing w:before="60" w:after="60"/>
        <w:rPr>
          <w:rFonts w:eastAsia="Calibri" w:cstheme="minorHAnsi"/>
        </w:rPr>
      </w:pPr>
    </w:p>
    <w:p w14:paraId="2BDA9832" w14:textId="3DBD78B9" w:rsidR="00525DEE" w:rsidRPr="00C86BAF" w:rsidRDefault="00525DEE" w:rsidP="00281C0A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>
        <w:rPr>
          <w:rFonts w:eastAsia="Calibri" w:cstheme="minorHAnsi"/>
          <w:b/>
          <w:bCs/>
          <w:lang w:eastAsia="pl-PL"/>
        </w:rPr>
        <w:t>2</w:t>
      </w:r>
      <w:r w:rsidRPr="00C86BAF">
        <w:rPr>
          <w:rFonts w:eastAsia="Calibri" w:cstheme="minorHAnsi"/>
          <w:b/>
          <w:bCs/>
          <w:lang w:eastAsia="pl-PL"/>
        </w:rPr>
        <w:t>. OŚWIADCZENIE DOTYCZĄCE PODANYCH INFORMACJI:</w:t>
      </w:r>
    </w:p>
    <w:p w14:paraId="0ECB71C9" w14:textId="21EE305E" w:rsidR="00B7456B" w:rsidRPr="00281C0A" w:rsidRDefault="00525DEE" w:rsidP="00281C0A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281C0A">
        <w:rPr>
          <w:rFonts w:eastAsia="Calibri" w:cstheme="minorHAnsi"/>
          <w:lang w:eastAsia="pl-PL"/>
        </w:rPr>
        <w:t xml:space="preserve"> wszystkie informacje podane w powyższych oświadczeniach są aktualne i zgodne z prawdą oraz zostały przedstawione z pełną świadomością konsekwencji wprowadzenia zamawiającego w błąd przy przedstawianiu informacji.</w:t>
      </w:r>
    </w:p>
    <w:sectPr w:rsidR="00B7456B" w:rsidRPr="00281C0A" w:rsidSect="00E811FF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BAD00" w14:textId="77777777" w:rsidR="00E811FF" w:rsidRDefault="00E811FF" w:rsidP="005B4694">
      <w:pPr>
        <w:spacing w:after="0" w:line="240" w:lineRule="auto"/>
      </w:pPr>
      <w:r>
        <w:separator/>
      </w:r>
    </w:p>
  </w:endnote>
  <w:endnote w:type="continuationSeparator" w:id="0">
    <w:p w14:paraId="39AAEF0D" w14:textId="77777777" w:rsidR="00E811FF" w:rsidRDefault="00E811FF" w:rsidP="005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77052" w14:textId="1BEA837E" w:rsidR="00525DEE" w:rsidRPr="00525DEE" w:rsidRDefault="00525DEE" w:rsidP="00525DEE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18EF1" w14:textId="77777777" w:rsidR="00E811FF" w:rsidRDefault="00E811FF" w:rsidP="005B4694">
      <w:pPr>
        <w:spacing w:after="0" w:line="240" w:lineRule="auto"/>
      </w:pPr>
      <w:r>
        <w:separator/>
      </w:r>
    </w:p>
  </w:footnote>
  <w:footnote w:type="continuationSeparator" w:id="0">
    <w:p w14:paraId="11D44F6D" w14:textId="77777777" w:rsidR="00E811FF" w:rsidRDefault="00E811FF" w:rsidP="005B4694">
      <w:pPr>
        <w:spacing w:after="0" w:line="240" w:lineRule="auto"/>
      </w:pPr>
      <w:r>
        <w:continuationSeparator/>
      </w:r>
    </w:p>
  </w:footnote>
  <w:footnote w:id="1">
    <w:p w14:paraId="1DFA225D" w14:textId="77777777" w:rsidR="00525DEE" w:rsidRDefault="00525DEE" w:rsidP="00525DEE">
      <w:pPr>
        <w:pStyle w:val="Tekstprzypisudolnego"/>
      </w:pPr>
      <w:r>
        <w:rPr>
          <w:rStyle w:val="Odwoanieprzypisudolnego"/>
        </w:rPr>
        <w:footnoteRef/>
      </w:r>
      <w: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1B4FE20" w14:textId="77777777" w:rsidR="00525DEE" w:rsidRDefault="00525DEE" w:rsidP="00525DEE">
      <w:pPr>
        <w:pStyle w:val="Tekstprzypisudolnego"/>
      </w:pPr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85F5E2" w14:textId="77777777" w:rsidR="00525DEE" w:rsidRDefault="00525DEE" w:rsidP="00525DEE">
      <w:pPr>
        <w:pStyle w:val="Tekstprzypisudolnego"/>
      </w:pPr>
      <w: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082660" w14:textId="593693ED" w:rsidR="00525DEE" w:rsidRDefault="00525DEE" w:rsidP="00525DEE">
      <w:pPr>
        <w:pStyle w:val="Tekstprzypisudolnego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6669FC0" w14:textId="43D75E7F" w:rsidR="00525DEE" w:rsidRDefault="00525DEE" w:rsidP="00525D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048418">
    <w:abstractNumId w:val="0"/>
  </w:num>
  <w:num w:numId="2" w16cid:durableId="76541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172D"/>
    <w:rsid w:val="000031A7"/>
    <w:rsid w:val="00057944"/>
    <w:rsid w:val="000C3E33"/>
    <w:rsid w:val="000F5C62"/>
    <w:rsid w:val="0010172D"/>
    <w:rsid w:val="00155444"/>
    <w:rsid w:val="00173BEE"/>
    <w:rsid w:val="001D5F32"/>
    <w:rsid w:val="00205675"/>
    <w:rsid w:val="002559EA"/>
    <w:rsid w:val="00281C0A"/>
    <w:rsid w:val="002A3BFB"/>
    <w:rsid w:val="002B5B3F"/>
    <w:rsid w:val="002F4118"/>
    <w:rsid w:val="00357C5F"/>
    <w:rsid w:val="003A53C7"/>
    <w:rsid w:val="003F691C"/>
    <w:rsid w:val="00442B2C"/>
    <w:rsid w:val="004973F2"/>
    <w:rsid w:val="00497D43"/>
    <w:rsid w:val="004C06D4"/>
    <w:rsid w:val="00520693"/>
    <w:rsid w:val="00525DEE"/>
    <w:rsid w:val="0054309F"/>
    <w:rsid w:val="005B4694"/>
    <w:rsid w:val="005C1AFF"/>
    <w:rsid w:val="00731F1A"/>
    <w:rsid w:val="00785D20"/>
    <w:rsid w:val="00794843"/>
    <w:rsid w:val="007B0DBE"/>
    <w:rsid w:val="007E06BE"/>
    <w:rsid w:val="00814BB1"/>
    <w:rsid w:val="00817BF5"/>
    <w:rsid w:val="008B5720"/>
    <w:rsid w:val="008B660A"/>
    <w:rsid w:val="008D223E"/>
    <w:rsid w:val="0090120A"/>
    <w:rsid w:val="009C74EB"/>
    <w:rsid w:val="00AF7866"/>
    <w:rsid w:val="00B7456B"/>
    <w:rsid w:val="00C62227"/>
    <w:rsid w:val="00C64E92"/>
    <w:rsid w:val="00CD164E"/>
    <w:rsid w:val="00D03828"/>
    <w:rsid w:val="00D3307A"/>
    <w:rsid w:val="00D82575"/>
    <w:rsid w:val="00E4749A"/>
    <w:rsid w:val="00E47990"/>
    <w:rsid w:val="00E811FF"/>
    <w:rsid w:val="00F8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C3B783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6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6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6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694"/>
    <w:rPr>
      <w:vertAlign w:val="superscript"/>
    </w:rPr>
  </w:style>
  <w:style w:type="table" w:styleId="Tabela-Siatka">
    <w:name w:val="Table Grid"/>
    <w:basedOn w:val="Standardowy"/>
    <w:uiPriority w:val="39"/>
    <w:rsid w:val="00525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5D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DEE"/>
  </w:style>
  <w:style w:type="paragraph" w:styleId="Stopka">
    <w:name w:val="footer"/>
    <w:basedOn w:val="Normalny"/>
    <w:link w:val="StopkaZnak"/>
    <w:uiPriority w:val="99"/>
    <w:unhideWhenUsed/>
    <w:rsid w:val="0052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6B12C-5896-4994-ACC2-31106A81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32</cp:revision>
  <cp:lastPrinted>2022-10-07T11:09:00Z</cp:lastPrinted>
  <dcterms:created xsi:type="dcterms:W3CDTF">2022-07-18T08:53:00Z</dcterms:created>
  <dcterms:modified xsi:type="dcterms:W3CDTF">2025-03-06T10:27:00Z</dcterms:modified>
</cp:coreProperties>
</file>