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0C5829" w14:paraId="74D3085E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F5CC3DF" w14:textId="77777777" w:rsidR="004027B7" w:rsidRPr="000C5829" w:rsidRDefault="004027B7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sz w:val="24"/>
                <w:szCs w:val="24"/>
              </w:rPr>
              <w:br w:type="page"/>
            </w:r>
            <w:r w:rsidR="00433EFC" w:rsidRPr="000C5829">
              <w:rPr>
                <w:rFonts w:ascii="Arial" w:hAnsi="Arial" w:cs="Arial"/>
                <w:b/>
                <w:sz w:val="24"/>
                <w:szCs w:val="24"/>
              </w:rPr>
              <w:t>Załącznik nr 2 do S</w:t>
            </w:r>
            <w:r w:rsidRPr="000C5829">
              <w:rPr>
                <w:rFonts w:ascii="Arial" w:hAnsi="Arial" w:cs="Arial"/>
                <w:b/>
                <w:sz w:val="24"/>
                <w:szCs w:val="24"/>
              </w:rPr>
              <w:t>WZ</w:t>
            </w:r>
          </w:p>
        </w:tc>
      </w:tr>
      <w:tr w:rsidR="004027B7" w:rsidRPr="000C5829" w14:paraId="7547D19D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EF4ED7E" w14:textId="51D8250F" w:rsidR="004027B7" w:rsidRPr="000C5829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FORMULARZ OFERTOWY</w:t>
            </w:r>
            <w:r w:rsidR="00053C39" w:rsidRPr="000C5829">
              <w:rPr>
                <w:rFonts w:ascii="Arial" w:hAnsi="Arial" w:cs="Arial"/>
                <w:b/>
                <w:sz w:val="24"/>
                <w:szCs w:val="24"/>
              </w:rPr>
              <w:br/>
              <w:t>(formularz składany elektronicznie zgodnie z wymaganiami SWZ)</w:t>
            </w:r>
          </w:p>
        </w:tc>
      </w:tr>
    </w:tbl>
    <w:p w14:paraId="5F4161E1" w14:textId="77777777" w:rsidR="004027B7" w:rsidRPr="000C5829" w:rsidRDefault="004027B7" w:rsidP="004027B7">
      <w:pPr>
        <w:spacing w:after="40"/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964"/>
        <w:gridCol w:w="1136"/>
        <w:gridCol w:w="3258"/>
      </w:tblGrid>
      <w:tr w:rsidR="004027B7" w:rsidRPr="000C5829" w14:paraId="60E3B331" w14:textId="77777777" w:rsidTr="00DB4FD6">
        <w:trPr>
          <w:trHeight w:val="4267"/>
        </w:trPr>
        <w:tc>
          <w:tcPr>
            <w:tcW w:w="9356" w:type="dxa"/>
            <w:gridSpan w:val="8"/>
            <w:shd w:val="clear" w:color="auto" w:fill="auto"/>
            <w:vAlign w:val="center"/>
          </w:tcPr>
          <w:p w14:paraId="6A54D9AA" w14:textId="77777777" w:rsidR="004027B7" w:rsidRPr="000C5829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OFERTA</w:t>
            </w:r>
          </w:p>
          <w:p w14:paraId="542F424C" w14:textId="77777777" w:rsidR="004027B7" w:rsidRPr="000C5829" w:rsidRDefault="00433EFC" w:rsidP="00936F3A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Skarb Państwa</w:t>
            </w:r>
          </w:p>
          <w:p w14:paraId="340F3AE5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 xml:space="preserve">Państwowe Gospodarstwo Leśne </w:t>
            </w:r>
          </w:p>
          <w:p w14:paraId="47534280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 xml:space="preserve">Lasy Państwowe </w:t>
            </w:r>
          </w:p>
          <w:p w14:paraId="602B0423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Zakład Informatyki Lasów Państwowych</w:t>
            </w:r>
          </w:p>
          <w:p w14:paraId="6D4A922C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im. Stanisława Kostki Wisińskiego</w:t>
            </w:r>
          </w:p>
          <w:p w14:paraId="60D68B8F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ul. Leśników 21C, Sękocin Stary</w:t>
            </w:r>
          </w:p>
          <w:p w14:paraId="21B4C43E" w14:textId="77777777" w:rsidR="00260333" w:rsidRPr="000C5829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C5829">
              <w:rPr>
                <w:rFonts w:ascii="Arial" w:hAnsi="Arial" w:cs="Arial"/>
                <w:b/>
                <w:sz w:val="24"/>
                <w:szCs w:val="24"/>
              </w:rPr>
              <w:t>05-090 Raszyn</w:t>
            </w:r>
          </w:p>
          <w:p w14:paraId="2ED94974" w14:textId="0486380D" w:rsidR="00AD265E" w:rsidRPr="000C5829" w:rsidRDefault="00260333" w:rsidP="00053C39">
            <w:pPr>
              <w:jc w:val="both"/>
              <w:rPr>
                <w:rFonts w:ascii="Arial" w:hAnsi="Arial" w:cs="Arial"/>
                <w:b/>
                <w:bCs/>
              </w:rPr>
            </w:pPr>
            <w:r w:rsidRPr="000C5829">
              <w:rPr>
                <w:rFonts w:ascii="Arial" w:hAnsi="Arial" w:cs="Arial"/>
              </w:rPr>
              <w:t>w postępowaniu o udzielenie zamówienia publicznego prowadzonego w trybie p</w:t>
            </w:r>
            <w:r w:rsidR="00181210" w:rsidRPr="000C5829">
              <w:rPr>
                <w:rFonts w:ascii="Arial" w:hAnsi="Arial" w:cs="Arial"/>
              </w:rPr>
              <w:t xml:space="preserve">odstawowym </w:t>
            </w:r>
            <w:r w:rsidRPr="000C5829">
              <w:rPr>
                <w:rFonts w:ascii="Arial" w:hAnsi="Arial" w:cs="Arial"/>
                <w:color w:val="000000"/>
              </w:rPr>
              <w:t xml:space="preserve">zgodnie z ustawą z dnia </w:t>
            </w:r>
            <w:r w:rsidR="00433EFC" w:rsidRPr="000C5829">
              <w:rPr>
                <w:rFonts w:ascii="Arial" w:hAnsi="Arial" w:cs="Arial"/>
                <w:color w:val="000000"/>
              </w:rPr>
              <w:t>11 września 2019</w:t>
            </w:r>
            <w:r w:rsidRPr="000C5829">
              <w:rPr>
                <w:rFonts w:ascii="Arial" w:hAnsi="Arial" w:cs="Arial"/>
                <w:color w:val="000000"/>
              </w:rPr>
              <w:t xml:space="preserve"> </w:t>
            </w:r>
            <w:r w:rsidR="00C461FF" w:rsidRPr="000C5829">
              <w:rPr>
                <w:rFonts w:ascii="Arial" w:hAnsi="Arial" w:cs="Arial"/>
                <w:color w:val="000000"/>
              </w:rPr>
              <w:t xml:space="preserve">r. Prawo zamówień publicznych pn.: </w:t>
            </w:r>
            <w:r w:rsidR="00AD265E" w:rsidRPr="000C5829">
              <w:rPr>
                <w:rFonts w:ascii="Arial" w:hAnsi="Arial" w:cs="Arial"/>
                <w:b/>
                <w:bCs/>
                <w:color w:val="000000"/>
              </w:rPr>
              <w:t>„</w:t>
            </w:r>
            <w:r w:rsidR="00151809" w:rsidRPr="000C5829">
              <w:rPr>
                <w:rFonts w:ascii="Arial" w:hAnsi="Arial" w:cs="Arial"/>
                <w:b/>
                <w:bCs/>
                <w:color w:val="000000"/>
              </w:rPr>
              <w:t xml:space="preserve">Odnowienie wsparcia dla licencji </w:t>
            </w:r>
            <w:proofErr w:type="spellStart"/>
            <w:r w:rsidR="00151809" w:rsidRPr="000C5829">
              <w:rPr>
                <w:rFonts w:ascii="Arial" w:hAnsi="Arial" w:cs="Arial"/>
                <w:b/>
                <w:bCs/>
                <w:color w:val="000000"/>
              </w:rPr>
              <w:t>ActiveIdentity</w:t>
            </w:r>
            <w:proofErr w:type="spellEnd"/>
            <w:r w:rsidR="00151809" w:rsidRPr="000C5829">
              <w:rPr>
                <w:rFonts w:ascii="Arial" w:hAnsi="Arial" w:cs="Arial"/>
                <w:b/>
                <w:bCs/>
                <w:color w:val="000000"/>
              </w:rPr>
              <w:t xml:space="preserve"> oraz systemu CMS</w:t>
            </w:r>
            <w:r w:rsidR="00267B7B" w:rsidRPr="000C5829">
              <w:rPr>
                <w:rFonts w:ascii="Arial" w:hAnsi="Arial" w:cs="Arial"/>
                <w:b/>
                <w:bCs/>
                <w:color w:val="000000"/>
              </w:rPr>
              <w:t>”</w:t>
            </w:r>
            <w:r w:rsidR="00053C39" w:rsidRPr="000C582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0C5829">
              <w:rPr>
                <w:rFonts w:ascii="Arial" w:hAnsi="Arial" w:cs="Arial"/>
                <w:b/>
              </w:rPr>
              <w:t>(</w:t>
            </w:r>
            <w:proofErr w:type="spellStart"/>
            <w:r w:rsidRPr="000C5829">
              <w:rPr>
                <w:rFonts w:ascii="Arial" w:hAnsi="Arial" w:cs="Arial"/>
                <w:b/>
              </w:rPr>
              <w:t>zn</w:t>
            </w:r>
            <w:proofErr w:type="spellEnd"/>
            <w:r w:rsidRPr="000C5829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0C5829">
              <w:rPr>
                <w:rFonts w:ascii="Arial" w:hAnsi="Arial" w:cs="Arial"/>
                <w:b/>
              </w:rPr>
              <w:t>spr</w:t>
            </w:r>
            <w:proofErr w:type="spellEnd"/>
            <w:r w:rsidRPr="000C5829">
              <w:rPr>
                <w:rFonts w:ascii="Arial" w:hAnsi="Arial" w:cs="Arial"/>
                <w:b/>
              </w:rPr>
              <w:t xml:space="preserve">. </w:t>
            </w:r>
            <w:r w:rsidR="0020472F" w:rsidRPr="000C5829">
              <w:rPr>
                <w:rFonts w:ascii="Arial" w:hAnsi="Arial" w:cs="Arial"/>
                <w:b/>
                <w:bCs/>
              </w:rPr>
              <w:t>DZ.2</w:t>
            </w:r>
            <w:r w:rsidR="00466E32" w:rsidRPr="000C5829">
              <w:rPr>
                <w:rFonts w:ascii="Arial" w:hAnsi="Arial" w:cs="Arial"/>
                <w:b/>
                <w:bCs/>
              </w:rPr>
              <w:t>70</w:t>
            </w:r>
            <w:r w:rsidR="00053C39" w:rsidRPr="000C5829">
              <w:rPr>
                <w:rFonts w:ascii="Arial" w:hAnsi="Arial" w:cs="Arial"/>
                <w:b/>
                <w:bCs/>
              </w:rPr>
              <w:t>.</w:t>
            </w:r>
            <w:r w:rsidR="008753EA" w:rsidRPr="000C5829">
              <w:rPr>
                <w:rFonts w:ascii="Arial" w:hAnsi="Arial" w:cs="Arial"/>
                <w:b/>
                <w:bCs/>
              </w:rPr>
              <w:t>1</w:t>
            </w:r>
            <w:r w:rsidR="00151809" w:rsidRPr="000C5829">
              <w:rPr>
                <w:rFonts w:ascii="Arial" w:hAnsi="Arial" w:cs="Arial"/>
                <w:b/>
                <w:bCs/>
              </w:rPr>
              <w:t>82</w:t>
            </w:r>
            <w:r w:rsidR="0014637B" w:rsidRPr="000C5829">
              <w:rPr>
                <w:rFonts w:ascii="Arial" w:hAnsi="Arial" w:cs="Arial"/>
                <w:b/>
                <w:bCs/>
              </w:rPr>
              <w:t>.</w:t>
            </w:r>
            <w:r w:rsidR="00F949EE" w:rsidRPr="000C5829">
              <w:rPr>
                <w:rFonts w:ascii="Arial" w:hAnsi="Arial" w:cs="Arial"/>
                <w:b/>
                <w:bCs/>
              </w:rPr>
              <w:t>202</w:t>
            </w:r>
            <w:r w:rsidR="00151809" w:rsidRPr="000C5829">
              <w:rPr>
                <w:rFonts w:ascii="Arial" w:hAnsi="Arial" w:cs="Arial"/>
                <w:b/>
                <w:bCs/>
              </w:rPr>
              <w:t>4</w:t>
            </w:r>
            <w:r w:rsidRPr="000C5829">
              <w:rPr>
                <w:rFonts w:ascii="Arial" w:hAnsi="Arial" w:cs="Arial"/>
                <w:b/>
              </w:rPr>
              <w:t>)</w:t>
            </w:r>
          </w:p>
        </w:tc>
      </w:tr>
      <w:tr w:rsidR="004027B7" w:rsidRPr="000C5829" w14:paraId="2DC94511" w14:textId="77777777" w:rsidTr="00E23B93">
        <w:trPr>
          <w:trHeight w:val="340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E46A7" w14:textId="77777777" w:rsidR="004027B7" w:rsidRPr="000C5829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027B7" w:rsidRPr="000C5829" w14:paraId="2E07DA98" w14:textId="77777777" w:rsidTr="00E23B93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D6B7332" w14:textId="77777777" w:rsidR="004027B7" w:rsidRPr="000C5829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8878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E2F0CB9" w14:textId="77777777" w:rsidR="004027B7" w:rsidRPr="000C5829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  <w:r w:rsidR="00F315FD" w:rsidRPr="000C5829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</w:tc>
      </w:tr>
      <w:tr w:rsidR="004027B7" w:rsidRPr="000C5829" w14:paraId="5BF69FC2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E59B455" w14:textId="77777777" w:rsidR="004027B7" w:rsidRPr="000C5829" w:rsidRDefault="004027B7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  <w:r w:rsidR="006A4305" w:rsidRPr="000C582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0198BF7C" w14:textId="77777777" w:rsidR="006A4305" w:rsidRPr="000C5829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829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8753EA" w:rsidRPr="000C5829" w14:paraId="71A3E304" w14:textId="77777777" w:rsidTr="00745B07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7B48839D" w14:textId="77777777" w:rsidR="008753EA" w:rsidRPr="000C5829" w:rsidRDefault="008753EA" w:rsidP="00745B07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Adres siedziby: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27EE0789" w14:textId="77777777" w:rsidR="008753EA" w:rsidRPr="000C5829" w:rsidRDefault="008753EA" w:rsidP="00745B07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829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</w:tc>
      </w:tr>
      <w:tr w:rsidR="00260333" w:rsidRPr="000C5829" w14:paraId="714E6768" w14:textId="77777777" w:rsidTr="00053C39">
        <w:trPr>
          <w:trHeight w:val="360"/>
        </w:trPr>
        <w:tc>
          <w:tcPr>
            <w:tcW w:w="4962" w:type="dxa"/>
            <w:gridSpan w:val="6"/>
            <w:shd w:val="clear" w:color="auto" w:fill="auto"/>
            <w:vAlign w:val="center"/>
          </w:tcPr>
          <w:p w14:paraId="1F5BB9A9" w14:textId="77777777" w:rsidR="006C0785" w:rsidRPr="000C5829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Mikroprzedsiębiorstwo </w:t>
            </w:r>
          </w:p>
          <w:p w14:paraId="1CEE41B8" w14:textId="77777777" w:rsidR="006C0785" w:rsidRPr="000C5829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Małe przedsiębiorstwo</w:t>
            </w:r>
          </w:p>
          <w:p w14:paraId="7B5BE198" w14:textId="77777777" w:rsidR="006C0785" w:rsidRPr="000C5829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Średnie przedsiębiorstwo</w:t>
            </w:r>
          </w:p>
          <w:p w14:paraId="0EEA7570" w14:textId="77777777" w:rsidR="00260333" w:rsidRPr="000C5829" w:rsidRDefault="006C0785" w:rsidP="006C0785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Inne przedsiębiorstwo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14:paraId="53A80ED8" w14:textId="77777777" w:rsidR="00260333" w:rsidRPr="000C5829" w:rsidRDefault="006C078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  <w:sz w:val="16"/>
                <w:szCs w:val="16"/>
              </w:rPr>
              <w:t xml:space="preserve">*Należy zaznaczyć właściwy wariant </w:t>
            </w:r>
            <w:r w:rsidRPr="000C5829">
              <w:rPr>
                <w:rFonts w:ascii="Arial" w:hAnsi="Arial" w:cs="Arial"/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260333" w:rsidRPr="000C5829" w14:paraId="15EC2913" w14:textId="77777777" w:rsidTr="00E23B9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6E444B3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6948" w:type="dxa"/>
            <w:gridSpan w:val="4"/>
            <w:shd w:val="clear" w:color="auto" w:fill="auto"/>
            <w:vAlign w:val="center"/>
          </w:tcPr>
          <w:p w14:paraId="4E2C5600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0333" w:rsidRPr="000C5829" w14:paraId="61720787" w14:textId="77777777" w:rsidTr="00E23B93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1FF08709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69792288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14:paraId="672EB96F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068CC519" w14:textId="77777777" w:rsidR="00260333" w:rsidRPr="000C5829" w:rsidRDefault="00260333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305" w:rsidRPr="000C5829" w14:paraId="21D8A04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E97AFC4" w14:textId="6F3AE17E" w:rsidR="006A4305" w:rsidRPr="000C5829" w:rsidRDefault="00053C39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51E1E6EA" w14:textId="77777777" w:rsidR="00053C39" w:rsidRPr="000C5829" w:rsidRDefault="00053C39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3ED75B" w14:textId="34057EE5" w:rsidR="006A4305" w:rsidRPr="000C5829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829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</w:t>
            </w:r>
            <w:r w:rsidR="00053C39" w:rsidRPr="000C5829">
              <w:rPr>
                <w:rFonts w:ascii="Arial" w:hAnsi="Arial" w:cs="Arial"/>
                <w:sz w:val="22"/>
                <w:szCs w:val="22"/>
              </w:rPr>
              <w:br/>
            </w:r>
            <w:r w:rsidR="00053C39" w:rsidRPr="000C5829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="00053C39" w:rsidRPr="000C5829">
              <w:rPr>
                <w:rFonts w:ascii="Arial" w:hAnsi="Arial" w:cs="Arial"/>
                <w:i/>
                <w:iCs/>
                <w:sz w:val="16"/>
                <w:szCs w:val="16"/>
              </w:rPr>
              <w:t>ws</w:t>
            </w:r>
            <w:proofErr w:type="spellEnd"/>
            <w:r w:rsidR="00053C39" w:rsidRPr="000C5829">
              <w:rPr>
                <w:rFonts w:ascii="Arial" w:hAnsi="Arial" w:cs="Arial"/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992B2B" w:rsidRPr="000C5829" w14:paraId="00F6CF03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D6414CC" w14:textId="3CA5A8D8" w:rsidR="00992B2B" w:rsidRPr="000C5829" w:rsidRDefault="00992B2B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Numer konta</w:t>
            </w:r>
            <w:r w:rsidR="00151809" w:rsidRPr="000C5829">
              <w:rPr>
                <w:rFonts w:ascii="Arial" w:hAnsi="Arial" w:cs="Arial"/>
                <w:b/>
                <w:sz w:val="22"/>
                <w:szCs w:val="22"/>
              </w:rPr>
              <w:t>/adres email</w:t>
            </w:r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 na które należy zwrócić wadium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137EC275" w14:textId="77777777" w:rsidR="00992B2B" w:rsidRPr="000C5829" w:rsidRDefault="00992B2B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829"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6A4305" w:rsidRPr="000C5829" w14:paraId="289C90BB" w14:textId="77777777" w:rsidTr="00E23B9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177044AA" w14:textId="77777777" w:rsidR="006A4305" w:rsidRPr="000C5829" w:rsidRDefault="006A4305" w:rsidP="00F315FD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Adres e-mail na który należy przekazywać korespondencję związaną z postępowaniem:</w:t>
            </w:r>
          </w:p>
        </w:tc>
        <w:tc>
          <w:tcPr>
            <w:tcW w:w="5358" w:type="dxa"/>
            <w:gridSpan w:val="3"/>
            <w:shd w:val="clear" w:color="auto" w:fill="auto"/>
            <w:vAlign w:val="center"/>
          </w:tcPr>
          <w:p w14:paraId="4906E56E" w14:textId="77777777" w:rsidR="006A4305" w:rsidRPr="000C5829" w:rsidRDefault="006A4305" w:rsidP="00F315FD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829">
              <w:rPr>
                <w:rFonts w:ascii="Arial" w:hAnsi="Arial" w:cs="Arial"/>
                <w:sz w:val="22"/>
                <w:szCs w:val="22"/>
              </w:rPr>
              <w:t>…………………………….....</w:t>
            </w:r>
            <w:r w:rsidR="00260333" w:rsidRPr="000C5829">
              <w:rPr>
                <w:rFonts w:ascii="Arial" w:hAnsi="Arial" w:cs="Arial"/>
                <w:sz w:val="22"/>
                <w:szCs w:val="22"/>
              </w:rPr>
              <w:t>....................</w:t>
            </w:r>
          </w:p>
        </w:tc>
      </w:tr>
      <w:tr w:rsidR="00F315FD" w:rsidRPr="000C5829" w14:paraId="500646AE" w14:textId="77777777" w:rsidTr="00E23B93">
        <w:trPr>
          <w:trHeight w:val="360"/>
        </w:trPr>
        <w:tc>
          <w:tcPr>
            <w:tcW w:w="93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198077" w14:textId="77777777" w:rsidR="00F315FD" w:rsidRPr="000C5829" w:rsidRDefault="00F315FD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0C5829">
              <w:rPr>
                <w:rFonts w:ascii="Arial" w:hAnsi="Arial" w:cs="Arial"/>
                <w:sz w:val="18"/>
                <w:szCs w:val="18"/>
              </w:rPr>
              <w:t>* niepotrzebne skreślić</w:t>
            </w:r>
          </w:p>
          <w:p w14:paraId="7570170A" w14:textId="77777777" w:rsidR="00053C39" w:rsidRPr="000C5829" w:rsidRDefault="00053C39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7E4C4BD6" w14:textId="3A4B4A59" w:rsidR="00151809" w:rsidRPr="000C5829" w:rsidRDefault="00151809" w:rsidP="00DB4FD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15FD" w:rsidRPr="000C5829" w14:paraId="7DB5C853" w14:textId="77777777" w:rsidTr="00E23B93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BD25775" w14:textId="77777777" w:rsidR="00F315FD" w:rsidRPr="000C5829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6F71D999" w14:textId="682E70B2" w:rsidR="00F315FD" w:rsidRPr="000C5829" w:rsidRDefault="00F315FD" w:rsidP="00053C39">
            <w:pPr>
              <w:tabs>
                <w:tab w:val="left" w:pos="459"/>
              </w:tabs>
              <w:spacing w:after="4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OFERTA  - Wykonawca wyraża zgodę, że poniższa tabela (kopia), w przypadku przyznania zamówienia,</w:t>
            </w:r>
            <w:r w:rsidR="00AD265E" w:rsidRPr="000C5829">
              <w:rPr>
                <w:rFonts w:ascii="Arial" w:hAnsi="Arial" w:cs="Arial"/>
                <w:b/>
                <w:sz w:val="22"/>
                <w:szCs w:val="22"/>
              </w:rPr>
              <w:t xml:space="preserve"> będzie stanowiła Załącznik nr 2</w:t>
            </w:r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 do Umowy. </w:t>
            </w:r>
          </w:p>
        </w:tc>
      </w:tr>
      <w:tr w:rsidR="00F315FD" w:rsidRPr="00840EC2" w14:paraId="25FE52C4" w14:textId="77777777" w:rsidTr="0033121F">
        <w:trPr>
          <w:trHeight w:val="856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1D32132" w14:textId="2A3A6691" w:rsidR="00F315FD" w:rsidRPr="00840EC2" w:rsidRDefault="00F315FD" w:rsidP="00F315FD">
            <w:pPr>
              <w:spacing w:after="40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40E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Niniejszym oferuję realizację przedmiotu zamówienia za CENĘ OFERT</w:t>
            </w:r>
            <w:r w:rsidR="008753EA" w:rsidRPr="00840E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Y</w:t>
            </w:r>
            <w:r w:rsidRPr="00840E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*</w:t>
            </w:r>
          </w:p>
          <w:p w14:paraId="5BAD5D8B" w14:textId="77777777" w:rsidR="00F315FD" w:rsidRPr="00840EC2" w:rsidRDefault="00F315FD" w:rsidP="00F315FD">
            <w:pPr>
              <w:spacing w:after="40"/>
              <w:contextualSpacing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F315FD" w:rsidRPr="00840EC2" w14:paraId="1EC763BD" w14:textId="77777777" w:rsidTr="001843BE">
              <w:trPr>
                <w:trHeight w:val="684"/>
              </w:trPr>
              <w:tc>
                <w:tcPr>
                  <w:tcW w:w="3035" w:type="dxa"/>
                  <w:shd w:val="clear" w:color="auto" w:fill="F2F2F2" w:themeFill="background1" w:themeFillShade="F2"/>
                  <w:vAlign w:val="center"/>
                </w:tcPr>
                <w:p w14:paraId="75AA8248" w14:textId="79D6937F" w:rsidR="00F315FD" w:rsidRPr="00840EC2" w:rsidRDefault="008753EA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C</w:t>
                  </w:r>
                  <w:r w:rsidR="00F315FD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ena ofert</w:t>
                  </w: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y</w:t>
                  </w:r>
                  <w:r w:rsidR="00F315FD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brutto wyrażona w złotych (PLN):</w:t>
                  </w:r>
                </w:p>
                <w:p w14:paraId="24EA8A4B" w14:textId="1F04AF87" w:rsidR="00B835C7" w:rsidRPr="00840EC2" w:rsidRDefault="00B835C7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(</w:t>
                  </w:r>
                  <w:r w:rsidR="0013209F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suma </w:t>
                  </w: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Tabela A </w:t>
                  </w:r>
                  <w:r w:rsidR="008753EA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5953" w:type="dxa"/>
                  <w:vAlign w:val="center"/>
                </w:tcPr>
                <w:p w14:paraId="54C82F32" w14:textId="77777777" w:rsidR="00F315FD" w:rsidRPr="00840EC2" w:rsidRDefault="00F315FD" w:rsidP="00F315FD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  <w:highlight w:val="red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………………………………………………… zł brutto</w:t>
                  </w:r>
                </w:p>
              </w:tc>
            </w:tr>
          </w:tbl>
          <w:p w14:paraId="4D3FABF8" w14:textId="77777777" w:rsidR="002C100A" w:rsidRPr="00840EC2" w:rsidRDefault="002C100A" w:rsidP="00F315FD">
            <w:pPr>
              <w:spacing w:after="40"/>
              <w:ind w:left="317" w:hanging="31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B86EA1" w14:textId="1E6E18F0" w:rsidR="00435464" w:rsidRPr="00840EC2" w:rsidRDefault="00435464" w:rsidP="00B835C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EC2">
              <w:rPr>
                <w:rFonts w:ascii="Arial" w:hAnsi="Arial" w:cs="Arial"/>
                <w:b/>
                <w:sz w:val="20"/>
                <w:szCs w:val="20"/>
              </w:rPr>
              <w:t>Tabela A:</w:t>
            </w:r>
          </w:p>
          <w:tbl>
            <w:tblPr>
              <w:tblW w:w="9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2"/>
              <w:gridCol w:w="3543"/>
              <w:gridCol w:w="1419"/>
              <w:gridCol w:w="992"/>
              <w:gridCol w:w="1417"/>
              <w:gridCol w:w="1381"/>
            </w:tblGrid>
            <w:tr w:rsidR="002C100A" w:rsidRPr="00840EC2" w14:paraId="1E809694" w14:textId="77777777" w:rsidTr="001D2B57">
              <w:trPr>
                <w:trHeight w:val="708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74E57C6F" w14:textId="3E510644" w:rsidR="00A55630" w:rsidRPr="00840EC2" w:rsidRDefault="00A55630" w:rsidP="00E23B9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proofErr w:type="spellStart"/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l</w:t>
                  </w:r>
                  <w:r w:rsidR="00267B7B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p</w:t>
                  </w:r>
                  <w:proofErr w:type="spellEnd"/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112A3F8F" w14:textId="77777777" w:rsidR="00A55630" w:rsidRPr="00840EC2" w:rsidRDefault="00A55630" w:rsidP="00267B7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 produktu</w:t>
                  </w:r>
                </w:p>
              </w:tc>
              <w:tc>
                <w:tcPr>
                  <w:tcW w:w="1419" w:type="dxa"/>
                  <w:shd w:val="clear" w:color="auto" w:fill="D9D9D9" w:themeFill="background1" w:themeFillShade="D9"/>
                  <w:vAlign w:val="center"/>
                </w:tcPr>
                <w:p w14:paraId="39F60DD4" w14:textId="402D00B8" w:rsidR="00A55630" w:rsidRPr="00840EC2" w:rsidRDefault="00267B7B" w:rsidP="00267B7B">
                  <w:pPr>
                    <w:spacing w:after="40"/>
                    <w:ind w:left="-106" w:firstLine="2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Nazwa produktu </w:t>
                  </w: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  <w:r w:rsidRPr="00840EC2">
                    <w:rPr>
                      <w:rFonts w:ascii="Arial" w:hAnsi="Arial" w:cs="Arial"/>
                      <w:i/>
                      <w:sz w:val="20"/>
                      <w:szCs w:val="20"/>
                    </w:rPr>
                    <w:t>(wypełnia wykonawca, j</w:t>
                  </w:r>
                  <w:r w:rsidR="00A55630" w:rsidRPr="00840EC2">
                    <w:rPr>
                      <w:rFonts w:ascii="Arial" w:hAnsi="Arial" w:cs="Arial"/>
                      <w:i/>
                      <w:sz w:val="20"/>
                      <w:szCs w:val="20"/>
                    </w:rPr>
                    <w:t>eżeli dotyczy)</w:t>
                  </w:r>
                  <w:r w:rsidR="00552E09" w:rsidRPr="00840EC2">
                    <w:rPr>
                      <w:rStyle w:val="Odwoanieprzypisudolnego"/>
                      <w:rFonts w:ascii="Arial" w:hAnsi="Arial" w:cs="Arial"/>
                      <w:i/>
                      <w:sz w:val="20"/>
                      <w:szCs w:val="20"/>
                    </w:rPr>
                    <w:footnoteReference w:id="2"/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1CD50241" w14:textId="54F0EE62" w:rsidR="00A55630" w:rsidRPr="00840EC2" w:rsidRDefault="00A55630" w:rsidP="00267B7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Liczba</w:t>
                  </w:r>
                </w:p>
                <w:p w14:paraId="32C43F05" w14:textId="3E68F6D7" w:rsidR="00A55630" w:rsidRPr="00840EC2" w:rsidRDefault="00A55630" w:rsidP="00267B7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33FD63DA" w14:textId="32ABBEBD" w:rsidR="00A55630" w:rsidRPr="00840EC2" w:rsidRDefault="00053C39" w:rsidP="00267B7B">
                  <w:pPr>
                    <w:spacing w:after="40"/>
                    <w:ind w:left="33" w:hanging="1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Cena </w:t>
                  </w:r>
                  <w:proofErr w:type="spellStart"/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jednostk</w:t>
                  </w:r>
                  <w:proofErr w:type="spellEnd"/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  <w:r w:rsidR="00267B7B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  <w:r w:rsidR="00A55630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[zł brutto]</w:t>
                  </w:r>
                </w:p>
              </w:tc>
              <w:tc>
                <w:tcPr>
                  <w:tcW w:w="1381" w:type="dxa"/>
                  <w:shd w:val="clear" w:color="auto" w:fill="D9D9D9" w:themeFill="background1" w:themeFillShade="D9"/>
                  <w:vAlign w:val="center"/>
                </w:tcPr>
                <w:p w14:paraId="47804269" w14:textId="5DD7EB51" w:rsidR="00A55630" w:rsidRPr="00840EC2" w:rsidRDefault="00A55630" w:rsidP="00267B7B">
                  <w:pPr>
                    <w:spacing w:after="40"/>
                    <w:ind w:hanging="3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Łączna cena</w:t>
                  </w:r>
                  <w:r w:rsidR="00267B7B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[zł brutto]</w:t>
                  </w:r>
                  <w:r w:rsidR="00267B7B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267B7B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br/>
                  </w: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(D x E)</w:t>
                  </w:r>
                </w:p>
              </w:tc>
            </w:tr>
            <w:tr w:rsidR="002C100A" w:rsidRPr="00840EC2" w14:paraId="086EC552" w14:textId="77777777" w:rsidTr="001D2B57">
              <w:trPr>
                <w:trHeight w:val="205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461D7CD7" w14:textId="77777777" w:rsidR="00A55630" w:rsidRPr="00840EC2" w:rsidRDefault="00A55630" w:rsidP="0048377F">
                  <w:pPr>
                    <w:spacing w:after="4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744B0C1C" w14:textId="77777777" w:rsidR="00A55630" w:rsidRPr="00840EC2" w:rsidRDefault="00A55630" w:rsidP="0048377F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419" w:type="dxa"/>
                  <w:shd w:val="clear" w:color="auto" w:fill="D9D9D9" w:themeFill="background1" w:themeFillShade="D9"/>
                </w:tcPr>
                <w:p w14:paraId="74AEF49A" w14:textId="60C634B3" w:rsidR="00A55630" w:rsidRPr="00840EC2" w:rsidRDefault="00A55630" w:rsidP="0048377F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7E1C7D5D" w14:textId="6B35AFFB" w:rsidR="00A55630" w:rsidRPr="00840EC2" w:rsidRDefault="00A55630" w:rsidP="0048377F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417" w:type="dxa"/>
                  <w:shd w:val="clear" w:color="auto" w:fill="D9D9D9" w:themeFill="background1" w:themeFillShade="D9"/>
                  <w:vAlign w:val="center"/>
                </w:tcPr>
                <w:p w14:paraId="260247E8" w14:textId="534B04C9" w:rsidR="00A55630" w:rsidRPr="00840EC2" w:rsidRDefault="00A55630" w:rsidP="0048377F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1381" w:type="dxa"/>
                  <w:shd w:val="clear" w:color="auto" w:fill="D9D9D9" w:themeFill="background1" w:themeFillShade="D9"/>
                  <w:vAlign w:val="center"/>
                </w:tcPr>
                <w:p w14:paraId="408D5125" w14:textId="28471590" w:rsidR="00A55630" w:rsidRPr="00840EC2" w:rsidRDefault="00A55630" w:rsidP="0048377F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F</w:t>
                  </w:r>
                </w:p>
              </w:tc>
            </w:tr>
            <w:tr w:rsidR="00802D83" w:rsidRPr="00840EC2" w14:paraId="196A78C2" w14:textId="77777777" w:rsidTr="001D2B57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1C949C34" w14:textId="77777777" w:rsidR="00802D83" w:rsidRPr="00840EC2" w:rsidRDefault="00802D83" w:rsidP="00802D83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0C394053" w14:textId="54871F09" w:rsidR="00802D83" w:rsidRPr="00840EC2" w:rsidRDefault="000C5829" w:rsidP="00802D83">
                  <w:pPr>
                    <w:spacing w:after="40"/>
                    <w:rPr>
                      <w:rFonts w:ascii="Arial" w:hAnsi="Arial" w:cs="Arial"/>
                      <w:b/>
                      <w:sz w:val="20"/>
                      <w:szCs w:val="20"/>
                      <w:highlight w:val="cyan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Odnowienie wsparcia dla posiadanych licencji</w:t>
                  </w:r>
                  <w:r w:rsidRPr="00840EC2">
                    <w:rPr>
                      <w:rFonts w:ascii="Arial" w:hAnsi="Arial" w:cs="Arial"/>
                      <w:sz w:val="20"/>
                      <w:szCs w:val="20"/>
                      <w:lang w:val="en-US" w:eastAsia="ar-SA"/>
                    </w:rPr>
                    <w:t xml:space="preserve"> </w:t>
                  </w:r>
                  <w:proofErr w:type="spellStart"/>
                  <w:r w:rsidRPr="00840EC2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ActiveClient</w:t>
                  </w:r>
                  <w:proofErr w:type="spellEnd"/>
                  <w:r w:rsidRPr="00840EC2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User License</w:t>
                  </w: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 wraz z 36 miesięcznym wsparciem producenta</w:t>
                  </w:r>
                </w:p>
              </w:tc>
              <w:tc>
                <w:tcPr>
                  <w:tcW w:w="1419" w:type="dxa"/>
                  <w:shd w:val="clear" w:color="auto" w:fill="auto"/>
                  <w:vAlign w:val="center"/>
                </w:tcPr>
                <w:p w14:paraId="2331D7CD" w14:textId="54CC6A1B" w:rsidR="00802D83" w:rsidRPr="00840EC2" w:rsidRDefault="00802D83" w:rsidP="00802D83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0B6563EE" w14:textId="6DC8710A" w:rsidR="00802D83" w:rsidRPr="00840EC2" w:rsidRDefault="000C5829" w:rsidP="00802D8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14 385 </w:t>
                  </w:r>
                  <w:r w:rsidR="00435464" w:rsidRPr="00840EC2">
                    <w:rPr>
                      <w:rFonts w:ascii="Arial" w:hAnsi="Arial" w:cs="Arial"/>
                      <w:sz w:val="20"/>
                      <w:szCs w:val="20"/>
                    </w:rPr>
                    <w:t>szt.</w:t>
                  </w:r>
                </w:p>
              </w:tc>
              <w:tc>
                <w:tcPr>
                  <w:tcW w:w="1417" w:type="dxa"/>
                  <w:vAlign w:val="center"/>
                </w:tcPr>
                <w:p w14:paraId="4BB768A4" w14:textId="44C927DB" w:rsidR="00802D83" w:rsidRPr="00840EC2" w:rsidRDefault="00802D83" w:rsidP="00802D8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381" w:type="dxa"/>
                  <w:vAlign w:val="center"/>
                </w:tcPr>
                <w:p w14:paraId="3053C99E" w14:textId="740AE5D4" w:rsidR="00802D83" w:rsidRPr="00840EC2" w:rsidRDefault="00802D83" w:rsidP="00802D83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</w:tr>
            <w:tr w:rsidR="000C5829" w:rsidRPr="00840EC2" w14:paraId="514CD6C2" w14:textId="77777777" w:rsidTr="001D2B57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0B1E69ED" w14:textId="703A947C" w:rsidR="000C5829" w:rsidRPr="00840EC2" w:rsidRDefault="000C5829" w:rsidP="000C5829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28D26B43" w14:textId="146D10BC" w:rsidR="000C5829" w:rsidRPr="00840EC2" w:rsidRDefault="000C5829" w:rsidP="000C5829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Odnowienie wsparcia dla posiadanych licencji</w:t>
                  </w:r>
                  <w:r w:rsidRPr="00840EC2">
                    <w:rPr>
                      <w:rFonts w:ascii="Arial" w:hAnsi="Arial" w:cs="Arial"/>
                      <w:sz w:val="20"/>
                      <w:szCs w:val="20"/>
                      <w:lang w:val="en-US" w:eastAsia="ar-SA"/>
                    </w:rPr>
                    <w:t xml:space="preserve"> </w:t>
                  </w:r>
                  <w:proofErr w:type="spellStart"/>
                  <w:r w:rsidRPr="00840EC2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ActiveID</w:t>
                  </w:r>
                  <w:proofErr w:type="spellEnd"/>
                  <w:r w:rsidRPr="00840EC2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CMS</w:t>
                  </w: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 wraz z 36 miesięcznym wsparciem producenta</w:t>
                  </w:r>
                </w:p>
              </w:tc>
              <w:tc>
                <w:tcPr>
                  <w:tcW w:w="1419" w:type="dxa"/>
                  <w:shd w:val="clear" w:color="auto" w:fill="auto"/>
                  <w:vAlign w:val="center"/>
                </w:tcPr>
                <w:p w14:paraId="2B69ABBA" w14:textId="02D89151" w:rsidR="000C5829" w:rsidRPr="00840EC2" w:rsidRDefault="000C5829" w:rsidP="000C5829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0FEDD5DD" w14:textId="73ECF7BD" w:rsidR="000C5829" w:rsidRPr="00840EC2" w:rsidRDefault="000C5829" w:rsidP="000C5829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14 440 szt.</w:t>
                  </w:r>
                </w:p>
              </w:tc>
              <w:tc>
                <w:tcPr>
                  <w:tcW w:w="1417" w:type="dxa"/>
                  <w:vAlign w:val="center"/>
                </w:tcPr>
                <w:p w14:paraId="32324A37" w14:textId="7399A95D" w:rsidR="000C5829" w:rsidRPr="00840EC2" w:rsidRDefault="000C5829" w:rsidP="000C5829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381" w:type="dxa"/>
                  <w:vAlign w:val="center"/>
                </w:tcPr>
                <w:p w14:paraId="4E55EC08" w14:textId="69033A89" w:rsidR="000C5829" w:rsidRPr="00840EC2" w:rsidRDefault="000C5829" w:rsidP="000C5829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</w:tr>
            <w:tr w:rsidR="000C5829" w:rsidRPr="00840EC2" w14:paraId="5083921C" w14:textId="77777777" w:rsidTr="001D2B57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0222E6B3" w14:textId="125F4CD0" w:rsidR="000C5829" w:rsidRPr="00840EC2" w:rsidRDefault="000C5829" w:rsidP="000C5829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0FF908BE" w14:textId="5F40165E" w:rsidR="000C5829" w:rsidRPr="00840EC2" w:rsidRDefault="000C5829" w:rsidP="000C5829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Odnowienie wsparcia dla posiadanych licencji</w:t>
                  </w:r>
                  <w:r w:rsidRPr="00840EC2">
                    <w:rPr>
                      <w:rFonts w:ascii="Arial" w:hAnsi="Arial" w:cs="Arial"/>
                      <w:sz w:val="20"/>
                      <w:szCs w:val="20"/>
                      <w:lang w:val="en-US" w:eastAsia="ar-SA"/>
                    </w:rPr>
                    <w:t xml:space="preserve"> </w:t>
                  </w: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4Trees AAA Server wraz z 36 miesięcznym wsparciem producenta</w:t>
                  </w:r>
                </w:p>
              </w:tc>
              <w:tc>
                <w:tcPr>
                  <w:tcW w:w="1419" w:type="dxa"/>
                  <w:shd w:val="clear" w:color="auto" w:fill="auto"/>
                  <w:vAlign w:val="center"/>
                </w:tcPr>
                <w:p w14:paraId="5FD11ED7" w14:textId="09E1CCDC" w:rsidR="000C5829" w:rsidRPr="00840EC2" w:rsidRDefault="000C5829" w:rsidP="000C5829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74990953" w14:textId="0E4605B6" w:rsidR="000C5829" w:rsidRPr="00840EC2" w:rsidRDefault="000C5829" w:rsidP="000C5829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14 439 szt.</w:t>
                  </w:r>
                </w:p>
              </w:tc>
              <w:tc>
                <w:tcPr>
                  <w:tcW w:w="1417" w:type="dxa"/>
                  <w:vAlign w:val="center"/>
                </w:tcPr>
                <w:p w14:paraId="2E07B295" w14:textId="6C2E2365" w:rsidR="000C5829" w:rsidRPr="00840EC2" w:rsidRDefault="000C5829" w:rsidP="000C5829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381" w:type="dxa"/>
                  <w:vAlign w:val="center"/>
                </w:tcPr>
                <w:p w14:paraId="785ADAAA" w14:textId="4110DBFE" w:rsidR="000C5829" w:rsidRPr="00840EC2" w:rsidRDefault="000C5829" w:rsidP="000C5829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</w:tr>
            <w:tr w:rsidR="00840EC2" w:rsidRPr="00840EC2" w14:paraId="4F488894" w14:textId="77777777" w:rsidTr="001D2B57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45DA885F" w14:textId="6D129376" w:rsidR="00840EC2" w:rsidRPr="00840EC2" w:rsidRDefault="00840EC2" w:rsidP="00840EC2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6BAE6D7D" w14:textId="2BC311AA" w:rsidR="00840EC2" w:rsidRPr="00840EC2" w:rsidRDefault="00840EC2" w:rsidP="00840EC2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Dostawa licencji </w:t>
                  </w:r>
                  <w:proofErr w:type="spellStart"/>
                  <w:r w:rsidRPr="00840EC2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ActiveClient</w:t>
                  </w:r>
                  <w:proofErr w:type="spellEnd"/>
                  <w:r w:rsidRPr="00840EC2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User License</w:t>
                  </w: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 wraz ze wsparciem producenta </w:t>
                  </w:r>
                </w:p>
              </w:tc>
              <w:tc>
                <w:tcPr>
                  <w:tcW w:w="1419" w:type="dxa"/>
                  <w:shd w:val="clear" w:color="auto" w:fill="auto"/>
                  <w:vAlign w:val="center"/>
                </w:tcPr>
                <w:p w14:paraId="1DAB5178" w14:textId="1770BE05" w:rsidR="00840EC2" w:rsidRPr="00840EC2" w:rsidRDefault="00840EC2" w:rsidP="00840EC2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50612237" w14:textId="2BE076EF" w:rsidR="00840EC2" w:rsidRPr="00840EC2" w:rsidRDefault="00840EC2" w:rsidP="00840EC2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1 219 szt.</w:t>
                  </w:r>
                </w:p>
              </w:tc>
              <w:tc>
                <w:tcPr>
                  <w:tcW w:w="1417" w:type="dxa"/>
                  <w:vAlign w:val="center"/>
                </w:tcPr>
                <w:p w14:paraId="396A659B" w14:textId="5428804C" w:rsidR="00840EC2" w:rsidRPr="00840EC2" w:rsidRDefault="00840EC2" w:rsidP="00840EC2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381" w:type="dxa"/>
                  <w:vAlign w:val="center"/>
                </w:tcPr>
                <w:p w14:paraId="41C8CC0B" w14:textId="30CEBCB3" w:rsidR="00840EC2" w:rsidRPr="00840EC2" w:rsidRDefault="00840EC2" w:rsidP="00840EC2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</w:tr>
            <w:tr w:rsidR="00840EC2" w:rsidRPr="00840EC2" w14:paraId="7307332E" w14:textId="77777777" w:rsidTr="001D2B57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1C8BB6EE" w14:textId="7CB01624" w:rsidR="00840EC2" w:rsidRPr="00840EC2" w:rsidRDefault="00840EC2" w:rsidP="00840EC2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36F57B57" w14:textId="0B3A24B3" w:rsidR="00840EC2" w:rsidRPr="00840EC2" w:rsidRDefault="00840EC2" w:rsidP="00840EC2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Dostawa licencji </w:t>
                  </w:r>
                  <w:proofErr w:type="spellStart"/>
                  <w:r w:rsidRPr="00840EC2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ActiveID</w:t>
                  </w:r>
                  <w:proofErr w:type="spellEnd"/>
                  <w:r w:rsidRPr="00840EC2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CMS</w:t>
                  </w: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840EC2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License</w:t>
                  </w: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 wraz ze wsparciem producenta </w:t>
                  </w:r>
                </w:p>
              </w:tc>
              <w:tc>
                <w:tcPr>
                  <w:tcW w:w="1419" w:type="dxa"/>
                  <w:shd w:val="clear" w:color="auto" w:fill="auto"/>
                  <w:vAlign w:val="center"/>
                </w:tcPr>
                <w:p w14:paraId="028978E6" w14:textId="04762473" w:rsidR="00840EC2" w:rsidRPr="00840EC2" w:rsidRDefault="00840EC2" w:rsidP="00840EC2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6EEFBD2F" w14:textId="6CB9E157" w:rsidR="00840EC2" w:rsidRPr="00840EC2" w:rsidRDefault="00840EC2" w:rsidP="00840EC2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1 165 szt.</w:t>
                  </w:r>
                </w:p>
              </w:tc>
              <w:tc>
                <w:tcPr>
                  <w:tcW w:w="1417" w:type="dxa"/>
                  <w:vAlign w:val="center"/>
                </w:tcPr>
                <w:p w14:paraId="7E39A5AA" w14:textId="797C40AA" w:rsidR="00840EC2" w:rsidRPr="00840EC2" w:rsidRDefault="00840EC2" w:rsidP="00840EC2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381" w:type="dxa"/>
                  <w:vAlign w:val="center"/>
                </w:tcPr>
                <w:p w14:paraId="049569C4" w14:textId="2EC9B637" w:rsidR="00840EC2" w:rsidRPr="00840EC2" w:rsidRDefault="00840EC2" w:rsidP="00840EC2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</w:tr>
            <w:tr w:rsidR="00840EC2" w:rsidRPr="00840EC2" w14:paraId="354CA77D" w14:textId="77777777" w:rsidTr="00840EC2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15041A42" w14:textId="0A4E6216" w:rsidR="00840EC2" w:rsidRPr="00840EC2" w:rsidRDefault="00840EC2" w:rsidP="00840EC2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5970209B" w14:textId="1CD6E0AE" w:rsidR="00840EC2" w:rsidRPr="00840EC2" w:rsidRDefault="00840EC2" w:rsidP="00840EC2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Dostawa licencji 4Trees AAA Server </w:t>
                  </w:r>
                  <w:r w:rsidRPr="00840EC2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License</w:t>
                  </w: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 wraz ze wsparciem producenta </w:t>
                  </w:r>
                </w:p>
              </w:tc>
              <w:tc>
                <w:tcPr>
                  <w:tcW w:w="141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D9FB0DA" w14:textId="67731A38" w:rsidR="00840EC2" w:rsidRPr="00840EC2" w:rsidRDefault="00840EC2" w:rsidP="00840EC2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32506D2B" w14:textId="45C1D5A6" w:rsidR="00840EC2" w:rsidRPr="00840EC2" w:rsidRDefault="00840EC2" w:rsidP="00840EC2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1 165 szt.</w:t>
                  </w:r>
                </w:p>
              </w:tc>
              <w:tc>
                <w:tcPr>
                  <w:tcW w:w="1417" w:type="dxa"/>
                  <w:vAlign w:val="center"/>
                </w:tcPr>
                <w:p w14:paraId="5278D985" w14:textId="382E0C15" w:rsidR="00840EC2" w:rsidRPr="00840EC2" w:rsidRDefault="00840EC2" w:rsidP="00840EC2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  <w:tc>
                <w:tcPr>
                  <w:tcW w:w="1381" w:type="dxa"/>
                  <w:vAlign w:val="center"/>
                </w:tcPr>
                <w:p w14:paraId="013DA76D" w14:textId="5992661B" w:rsidR="00840EC2" w:rsidRPr="00840EC2" w:rsidRDefault="00840EC2" w:rsidP="00840EC2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</w:tr>
            <w:tr w:rsidR="00802D83" w:rsidRPr="00840EC2" w14:paraId="363C0B5A" w14:textId="77777777" w:rsidTr="00840EC2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24A77375" w14:textId="6300EA06" w:rsidR="00802D83" w:rsidRPr="00840EC2" w:rsidRDefault="000C5829" w:rsidP="00802D83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47052632" w14:textId="0995252E" w:rsidR="00802D83" w:rsidRPr="00840EC2" w:rsidRDefault="008753EA" w:rsidP="00802D83">
                  <w:pPr>
                    <w:spacing w:after="40"/>
                    <w:rPr>
                      <w:rFonts w:ascii="Arial" w:hAnsi="Arial" w:cs="Arial"/>
                      <w:b/>
                      <w:sz w:val="20"/>
                      <w:szCs w:val="20"/>
                      <w:highlight w:val="cyan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Cena zapewnienia wsparcia Wykonawcy </w:t>
                  </w:r>
                </w:p>
              </w:tc>
              <w:tc>
                <w:tcPr>
                  <w:tcW w:w="1419" w:type="dxa"/>
                  <w:tcBorders>
                    <w:bottom w:val="single" w:sz="4" w:space="0" w:color="auto"/>
                    <w:tl2br w:val="single" w:sz="4" w:space="0" w:color="auto"/>
                  </w:tcBorders>
                  <w:shd w:val="clear" w:color="auto" w:fill="auto"/>
                  <w:vAlign w:val="center"/>
                </w:tcPr>
                <w:p w14:paraId="45ACC7CF" w14:textId="5A7E7F07" w:rsidR="00802D83" w:rsidRPr="00840EC2" w:rsidRDefault="00802D83" w:rsidP="00802D8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31903098" w14:textId="66C5B917" w:rsidR="000C5829" w:rsidRPr="00840EC2" w:rsidRDefault="000C5829" w:rsidP="00802D8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34 </w:t>
                  </w:r>
                </w:p>
                <w:p w14:paraId="2B972C13" w14:textId="03A5127C" w:rsidR="00802D83" w:rsidRPr="00840EC2" w:rsidRDefault="000C5829" w:rsidP="00802D8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m-ce</w:t>
                  </w:r>
                  <w:r w:rsidRPr="00840EC2">
                    <w:rPr>
                      <w:rStyle w:val="Odwoanieprzypisudolnego"/>
                      <w:rFonts w:ascii="Arial" w:hAnsi="Arial" w:cs="Arial"/>
                      <w:sz w:val="20"/>
                      <w:szCs w:val="20"/>
                    </w:rPr>
                    <w:footnoteReference w:id="3"/>
                  </w:r>
                </w:p>
              </w:tc>
              <w:tc>
                <w:tcPr>
                  <w:tcW w:w="1417" w:type="dxa"/>
                  <w:vAlign w:val="center"/>
                </w:tcPr>
                <w:p w14:paraId="7C1AEB8C" w14:textId="77777777" w:rsidR="008753EA" w:rsidRPr="00840EC2" w:rsidRDefault="008753EA" w:rsidP="00802D8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659746D" w14:textId="77777777" w:rsidR="00802D83" w:rsidRPr="00840EC2" w:rsidRDefault="00802D83" w:rsidP="00802D83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  <w:p w14:paraId="5780F479" w14:textId="77777777" w:rsidR="009D66D9" w:rsidRDefault="008753EA" w:rsidP="000C5829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Cena za </w:t>
                  </w:r>
                </w:p>
                <w:p w14:paraId="61829B8F" w14:textId="5E6EB0C9" w:rsidR="008753EA" w:rsidRPr="00840EC2" w:rsidRDefault="008753EA" w:rsidP="000C5829">
                  <w:pPr>
                    <w:spacing w:after="4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  <w:r w:rsidR="000C5829"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miesiąc </w:t>
                  </w:r>
                </w:p>
              </w:tc>
              <w:tc>
                <w:tcPr>
                  <w:tcW w:w="1381" w:type="dxa"/>
                  <w:vAlign w:val="center"/>
                </w:tcPr>
                <w:p w14:paraId="7888E166" w14:textId="6EC93A9A" w:rsidR="00802D83" w:rsidRPr="00840EC2" w:rsidRDefault="00802D83" w:rsidP="00802D8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</w:tr>
            <w:tr w:rsidR="009D66D9" w:rsidRPr="00840EC2" w14:paraId="1B0FC161" w14:textId="77777777" w:rsidTr="00840EC2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57857D89" w14:textId="467A5E49" w:rsidR="009D66D9" w:rsidRPr="00840EC2" w:rsidRDefault="009D66D9" w:rsidP="009D66D9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543" w:type="dxa"/>
                  <w:shd w:val="clear" w:color="auto" w:fill="D9D9D9" w:themeFill="background1" w:themeFillShade="D9"/>
                  <w:vAlign w:val="center"/>
                </w:tcPr>
                <w:p w14:paraId="372DC8F6" w14:textId="2CBFE11B" w:rsidR="009D66D9" w:rsidRPr="00840EC2" w:rsidRDefault="009D66D9" w:rsidP="009D66D9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Zamówienia fakultatywne</w:t>
                  </w:r>
                </w:p>
              </w:tc>
              <w:tc>
                <w:tcPr>
                  <w:tcW w:w="1419" w:type="dxa"/>
                  <w:tcBorders>
                    <w:tl2br w:val="single" w:sz="4" w:space="0" w:color="auto"/>
                  </w:tcBorders>
                  <w:shd w:val="clear" w:color="auto" w:fill="auto"/>
                  <w:vAlign w:val="center"/>
                </w:tcPr>
                <w:p w14:paraId="72835730" w14:textId="77777777" w:rsidR="009D66D9" w:rsidRPr="00840EC2" w:rsidRDefault="009D66D9" w:rsidP="009D66D9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shd w:val="clear" w:color="auto" w:fill="D9D9D9" w:themeFill="background1" w:themeFillShade="D9"/>
                  <w:vAlign w:val="center"/>
                </w:tcPr>
                <w:p w14:paraId="33B4B3C4" w14:textId="692F3532" w:rsidR="009D66D9" w:rsidRPr="00840EC2" w:rsidRDefault="009D66D9" w:rsidP="009D66D9">
                  <w:pPr>
                    <w:spacing w:after="40"/>
                    <w:ind w:left="54" w:hanging="54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200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godzin</w:t>
                  </w:r>
                </w:p>
              </w:tc>
              <w:tc>
                <w:tcPr>
                  <w:tcW w:w="1417" w:type="dxa"/>
                  <w:vAlign w:val="center"/>
                </w:tcPr>
                <w:p w14:paraId="42FCC5DE" w14:textId="77777777" w:rsidR="009D66D9" w:rsidRPr="00840EC2" w:rsidRDefault="009D66D9" w:rsidP="009D66D9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63FA36C" w14:textId="77777777" w:rsidR="009D66D9" w:rsidRPr="00840EC2" w:rsidRDefault="009D66D9" w:rsidP="009D66D9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  <w:p w14:paraId="02BBEAAA" w14:textId="77777777" w:rsidR="009D66D9" w:rsidRDefault="009D66D9" w:rsidP="009D66D9">
                  <w:pPr>
                    <w:spacing w:after="40"/>
                    <w:ind w:left="5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Cena za </w:t>
                  </w:r>
                </w:p>
                <w:p w14:paraId="36612C43" w14:textId="092F9D8D" w:rsidR="009D66D9" w:rsidRPr="00840EC2" w:rsidRDefault="009D66D9" w:rsidP="009D66D9">
                  <w:pPr>
                    <w:spacing w:after="40"/>
                    <w:ind w:left="58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1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godzinę</w:t>
                  </w: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381" w:type="dxa"/>
                  <w:vAlign w:val="center"/>
                </w:tcPr>
                <w:p w14:paraId="48EBD9CF" w14:textId="375F06B3" w:rsidR="009D66D9" w:rsidRPr="00840EC2" w:rsidRDefault="009D66D9" w:rsidP="009D66D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………….</w:t>
                  </w:r>
                </w:p>
              </w:tc>
            </w:tr>
            <w:tr w:rsidR="00435464" w:rsidRPr="00840EC2" w14:paraId="4E63CBCA" w14:textId="77777777" w:rsidTr="00267B7B">
              <w:trPr>
                <w:trHeight w:val="583"/>
              </w:trPr>
              <w:tc>
                <w:tcPr>
                  <w:tcW w:w="462" w:type="dxa"/>
                  <w:shd w:val="clear" w:color="auto" w:fill="D9D9D9" w:themeFill="background1" w:themeFillShade="D9"/>
                </w:tcPr>
                <w:p w14:paraId="310B7D74" w14:textId="77777777" w:rsidR="00435464" w:rsidRPr="00840EC2" w:rsidRDefault="00435464" w:rsidP="00435464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371" w:type="dxa"/>
                  <w:gridSpan w:val="4"/>
                  <w:shd w:val="clear" w:color="auto" w:fill="D9D9D9" w:themeFill="background1" w:themeFillShade="D9"/>
                </w:tcPr>
                <w:p w14:paraId="20D8964C" w14:textId="1CDF1747" w:rsidR="00435464" w:rsidRPr="00840EC2" w:rsidRDefault="00435464" w:rsidP="00435464">
                  <w:pPr>
                    <w:spacing w:after="40"/>
                    <w:ind w:left="317" w:hanging="317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RAZEM [zł brutto]</w:t>
                  </w: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14:paraId="300A9C34" w14:textId="7E263753" w:rsidR="00435464" w:rsidRPr="00840EC2" w:rsidRDefault="00435464" w:rsidP="00435464">
                  <w:pPr>
                    <w:spacing w:after="40"/>
                    <w:ind w:left="317" w:hanging="317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81" w:type="dxa"/>
                </w:tcPr>
                <w:p w14:paraId="22175261" w14:textId="77777777" w:rsidR="00435464" w:rsidRPr="00840EC2" w:rsidRDefault="00435464" w:rsidP="00435464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D4F184B" w14:textId="66505858" w:rsidR="00435464" w:rsidRPr="00840EC2" w:rsidRDefault="00435464" w:rsidP="00435464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</w:t>
                  </w:r>
                </w:p>
              </w:tc>
            </w:tr>
          </w:tbl>
          <w:p w14:paraId="28BB3669" w14:textId="77777777" w:rsidR="001D2B57" w:rsidRPr="00840EC2" w:rsidRDefault="001D2B57" w:rsidP="001D2B5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232A98" w14:textId="730FFE5E" w:rsidR="00894A00" w:rsidRPr="00840EC2" w:rsidRDefault="00435464" w:rsidP="001D2B57">
            <w:pPr>
              <w:pStyle w:val="Akapitzlist"/>
              <w:spacing w:after="4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EC2">
              <w:rPr>
                <w:rFonts w:ascii="Arial" w:hAnsi="Arial" w:cs="Arial"/>
                <w:b/>
                <w:sz w:val="20"/>
                <w:szCs w:val="20"/>
              </w:rPr>
              <w:t>Tabela B: zamówienie w ramach „prawa opcji”</w:t>
            </w:r>
          </w:p>
          <w:tbl>
            <w:tblPr>
              <w:tblW w:w="91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2"/>
              <w:gridCol w:w="4533"/>
              <w:gridCol w:w="4111"/>
            </w:tblGrid>
            <w:tr w:rsidR="009D66D9" w:rsidRPr="00840EC2" w14:paraId="7130AA9E" w14:textId="77777777" w:rsidTr="00820A67">
              <w:trPr>
                <w:trHeight w:val="708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0D29CA75" w14:textId="77777777" w:rsidR="009D66D9" w:rsidRPr="00840EC2" w:rsidRDefault="009D66D9" w:rsidP="00EE1896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proofErr w:type="spellStart"/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l.p</w:t>
                  </w:r>
                  <w:proofErr w:type="spellEnd"/>
                </w:p>
              </w:tc>
              <w:tc>
                <w:tcPr>
                  <w:tcW w:w="4533" w:type="dxa"/>
                  <w:shd w:val="clear" w:color="auto" w:fill="D9D9D9" w:themeFill="background1" w:themeFillShade="D9"/>
                  <w:vAlign w:val="center"/>
                </w:tcPr>
                <w:p w14:paraId="1748A04E" w14:textId="77777777" w:rsidR="009D66D9" w:rsidRPr="00840EC2" w:rsidRDefault="009D66D9" w:rsidP="00EE1896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 produktu</w:t>
                  </w:r>
                </w:p>
              </w:tc>
              <w:tc>
                <w:tcPr>
                  <w:tcW w:w="4111" w:type="dxa"/>
                  <w:shd w:val="clear" w:color="auto" w:fill="D9D9D9" w:themeFill="background1" w:themeFillShade="D9"/>
                  <w:vAlign w:val="center"/>
                </w:tcPr>
                <w:p w14:paraId="1DDA6C45" w14:textId="77777777" w:rsidR="009D66D9" w:rsidRDefault="009D66D9" w:rsidP="00EE1896">
                  <w:pPr>
                    <w:spacing w:after="40"/>
                    <w:ind w:left="33" w:hanging="1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Wartość maksymalna</w:t>
                  </w:r>
                </w:p>
                <w:p w14:paraId="6C875A0D" w14:textId="17C5F928" w:rsidR="009D66D9" w:rsidRPr="00840EC2" w:rsidRDefault="009D66D9" w:rsidP="00EE1896">
                  <w:pPr>
                    <w:spacing w:after="40"/>
                    <w:ind w:left="33" w:hanging="1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(18% wartości zsumowanych pozycji od 4 do 6 z tabeli A)</w:t>
                  </w:r>
                </w:p>
              </w:tc>
            </w:tr>
            <w:tr w:rsidR="009D66D9" w:rsidRPr="00840EC2" w14:paraId="2FD896FB" w14:textId="77777777" w:rsidTr="00A54AE1">
              <w:trPr>
                <w:trHeight w:val="205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730E687B" w14:textId="77777777" w:rsidR="009D66D9" w:rsidRPr="00840EC2" w:rsidRDefault="009D66D9" w:rsidP="00EE1896">
                  <w:pPr>
                    <w:spacing w:after="4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4533" w:type="dxa"/>
                  <w:shd w:val="clear" w:color="auto" w:fill="D9D9D9" w:themeFill="background1" w:themeFillShade="D9"/>
                  <w:vAlign w:val="center"/>
                </w:tcPr>
                <w:p w14:paraId="0ACB24E8" w14:textId="77777777" w:rsidR="009D66D9" w:rsidRPr="00840EC2" w:rsidRDefault="009D66D9" w:rsidP="00EE1896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4111" w:type="dxa"/>
                  <w:shd w:val="clear" w:color="auto" w:fill="D9D9D9" w:themeFill="background1" w:themeFillShade="D9"/>
                  <w:vAlign w:val="center"/>
                </w:tcPr>
                <w:p w14:paraId="06DADF44" w14:textId="5C8D5894" w:rsidR="009D66D9" w:rsidRPr="00840EC2" w:rsidRDefault="009D66D9" w:rsidP="00EE1896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C</w:t>
                  </w:r>
                </w:p>
              </w:tc>
            </w:tr>
            <w:tr w:rsidR="009D66D9" w:rsidRPr="00840EC2" w14:paraId="6BA21030" w14:textId="77777777" w:rsidTr="00662A2A">
              <w:trPr>
                <w:trHeight w:val="654"/>
              </w:trPr>
              <w:tc>
                <w:tcPr>
                  <w:tcW w:w="462" w:type="dxa"/>
                  <w:shd w:val="clear" w:color="auto" w:fill="D9D9D9" w:themeFill="background1" w:themeFillShade="D9"/>
                  <w:vAlign w:val="center"/>
                </w:tcPr>
                <w:p w14:paraId="2324F241" w14:textId="77777777" w:rsidR="009D66D9" w:rsidRPr="00840EC2" w:rsidRDefault="009D66D9" w:rsidP="00EE1896">
                  <w:pPr>
                    <w:spacing w:after="4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33" w:type="dxa"/>
                  <w:shd w:val="clear" w:color="auto" w:fill="D9D9D9" w:themeFill="background1" w:themeFillShade="D9"/>
                  <w:vAlign w:val="center"/>
                </w:tcPr>
                <w:p w14:paraId="5B6E5DA3" w14:textId="621627C0" w:rsidR="009D66D9" w:rsidRPr="00840EC2" w:rsidRDefault="009D66D9" w:rsidP="00EE1896">
                  <w:pPr>
                    <w:spacing w:after="40"/>
                    <w:rPr>
                      <w:rFonts w:ascii="Arial" w:hAnsi="Arial" w:cs="Arial"/>
                      <w:b/>
                      <w:sz w:val="20"/>
                      <w:szCs w:val="20"/>
                      <w:highlight w:val="cyan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Dostawa subskrypcji licencji systemu wraz ze  wsparciem producenta do końca trwania umowy (prawo opcji)</w:t>
                  </w:r>
                  <w:r w:rsidRPr="00840EC2">
                    <w:rPr>
                      <w:rStyle w:val="Odwoanieprzypisudolnego"/>
                      <w:rFonts w:ascii="Arial" w:hAnsi="Arial" w:cs="Arial"/>
                      <w:sz w:val="20"/>
                      <w:szCs w:val="20"/>
                    </w:rPr>
                    <w:footnoteReference w:id="4"/>
                  </w:r>
                </w:p>
              </w:tc>
              <w:tc>
                <w:tcPr>
                  <w:tcW w:w="4111" w:type="dxa"/>
                  <w:shd w:val="clear" w:color="auto" w:fill="auto"/>
                  <w:vAlign w:val="center"/>
                </w:tcPr>
                <w:p w14:paraId="6E96A1F1" w14:textId="42CF6E75" w:rsidR="009D66D9" w:rsidRPr="00840EC2" w:rsidRDefault="009D66D9" w:rsidP="00EE1896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………………………..</w:t>
                  </w:r>
                </w:p>
              </w:tc>
            </w:tr>
          </w:tbl>
          <w:p w14:paraId="1033A52A" w14:textId="5915FB00" w:rsidR="00B96A00" w:rsidRPr="00840EC2" w:rsidRDefault="00B43A3D" w:rsidP="00B96A00">
            <w:pPr>
              <w:pStyle w:val="Akapitzlist"/>
              <w:spacing w:before="80" w:after="40" w:line="276" w:lineRule="auto"/>
              <w:ind w:left="31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840EC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*** </w:t>
            </w:r>
            <w:r w:rsidR="00B96A00" w:rsidRPr="00840EC2">
              <w:rPr>
                <w:rFonts w:ascii="Arial" w:hAnsi="Arial" w:cs="Arial"/>
                <w:i/>
                <w:sz w:val="20"/>
                <w:szCs w:val="20"/>
              </w:rPr>
              <w:t>Zamówienie w ramach „prawa opcji” będzie realizowane od dnia dostarczenia</w:t>
            </w:r>
            <w:r w:rsidR="00844657" w:rsidRPr="00840EC2">
              <w:rPr>
                <w:rFonts w:ascii="Arial" w:hAnsi="Arial" w:cs="Arial"/>
                <w:i/>
                <w:sz w:val="20"/>
                <w:szCs w:val="20"/>
              </w:rPr>
              <w:t xml:space="preserve"> zamówienia w ramach „prawa opcji”</w:t>
            </w:r>
            <w:r w:rsidR="00B96A00" w:rsidRPr="00840EC2">
              <w:rPr>
                <w:rFonts w:ascii="Arial" w:hAnsi="Arial" w:cs="Arial"/>
                <w:i/>
                <w:sz w:val="20"/>
                <w:szCs w:val="20"/>
              </w:rPr>
              <w:t xml:space="preserve"> do dnia </w:t>
            </w:r>
            <w:r w:rsidR="009D66D9">
              <w:rPr>
                <w:rFonts w:ascii="Arial" w:hAnsi="Arial" w:cs="Arial"/>
                <w:i/>
                <w:sz w:val="20"/>
                <w:szCs w:val="20"/>
              </w:rPr>
              <w:t>31.12.2027</w:t>
            </w:r>
            <w:r w:rsidR="00B96A00" w:rsidRPr="00840EC2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065B7922" w14:textId="09397640" w:rsidR="00844657" w:rsidRPr="00840EC2" w:rsidRDefault="00844657" w:rsidP="00C24C35">
            <w:pPr>
              <w:pStyle w:val="Akapitzlist"/>
              <w:spacing w:before="80"/>
              <w:ind w:left="28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  <w:p w14:paraId="59A4A6A5" w14:textId="77777777" w:rsidR="0013209F" w:rsidRPr="00840EC2" w:rsidRDefault="0013209F" w:rsidP="0013209F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1A5D82" w14:textId="5A3FB8E2" w:rsidR="0013209F" w:rsidRPr="00840EC2" w:rsidRDefault="0013209F" w:rsidP="0013209F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EC2">
              <w:rPr>
                <w:rFonts w:ascii="Arial" w:hAnsi="Arial" w:cs="Arial"/>
                <w:b/>
                <w:sz w:val="20"/>
                <w:szCs w:val="20"/>
              </w:rPr>
              <w:t>TABELA „A+B” – Suma</w:t>
            </w:r>
          </w:p>
          <w:tbl>
            <w:tblPr>
              <w:tblW w:w="98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23"/>
              <w:gridCol w:w="4390"/>
            </w:tblGrid>
            <w:tr w:rsidR="0013209F" w:rsidRPr="00840EC2" w14:paraId="5E3FEB22" w14:textId="77777777" w:rsidTr="00B14A1C">
              <w:trPr>
                <w:trHeight w:val="684"/>
              </w:trPr>
              <w:tc>
                <w:tcPr>
                  <w:tcW w:w="5423" w:type="dxa"/>
                  <w:shd w:val="clear" w:color="auto" w:fill="BFBFBF"/>
                  <w:vAlign w:val="center"/>
                </w:tcPr>
                <w:p w14:paraId="0F823299" w14:textId="6245CD11" w:rsidR="0013209F" w:rsidRPr="00840EC2" w:rsidRDefault="0013209F" w:rsidP="0013209F">
                  <w:pPr>
                    <w:spacing w:line="276" w:lineRule="auto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Maksymalna wartość umowy brutto PLN za całość zamówienia (cena brutto oferty) + prawo opcji </w:t>
                  </w:r>
                </w:p>
              </w:tc>
              <w:tc>
                <w:tcPr>
                  <w:tcW w:w="4390" w:type="dxa"/>
                  <w:vAlign w:val="center"/>
                </w:tcPr>
                <w:p w14:paraId="10DBE07E" w14:textId="296F8E87" w:rsidR="0013209F" w:rsidRPr="00840EC2" w:rsidRDefault="0013209F" w:rsidP="0013209F">
                  <w:pPr>
                    <w:spacing w:line="276" w:lineRule="auto"/>
                    <w:contextualSpacing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</w:t>
                  </w:r>
                  <w:r w:rsidR="00B14A1C" w:rsidRPr="00840EC2">
                    <w:rPr>
                      <w:rFonts w:ascii="Arial" w:hAnsi="Arial" w:cs="Arial"/>
                      <w:sz w:val="20"/>
                      <w:szCs w:val="20"/>
                    </w:rPr>
                    <w:t>….</w:t>
                  </w: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>……………………………</w:t>
                  </w:r>
                </w:p>
              </w:tc>
            </w:tr>
          </w:tbl>
          <w:p w14:paraId="7C7A2640" w14:textId="77777777" w:rsidR="0013209F" w:rsidRPr="00840EC2" w:rsidRDefault="0013209F" w:rsidP="00C24C35">
            <w:pPr>
              <w:pStyle w:val="Akapitzlist"/>
              <w:spacing w:before="80"/>
              <w:ind w:left="28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  <w:p w14:paraId="658DD65A" w14:textId="2080580A" w:rsidR="00076A35" w:rsidRPr="00840EC2" w:rsidRDefault="0013209F" w:rsidP="00521661">
            <w:pPr>
              <w:pStyle w:val="Akapitzlist"/>
              <w:numPr>
                <w:ilvl w:val="0"/>
                <w:numId w:val="12"/>
              </w:numPr>
              <w:spacing w:after="40"/>
              <w:ind w:left="318" w:hanging="33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EC2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521661" w:rsidRPr="00840EC2">
              <w:rPr>
                <w:rFonts w:ascii="Arial" w:hAnsi="Arial" w:cs="Arial"/>
                <w:b/>
                <w:sz w:val="20"/>
                <w:szCs w:val="20"/>
              </w:rPr>
              <w:t>ermin dostawy</w:t>
            </w:r>
            <w:r w:rsidR="00DB4FD6" w:rsidRPr="00840EC2">
              <w:rPr>
                <w:rFonts w:ascii="Arial" w:hAnsi="Arial" w:cs="Arial"/>
                <w:b/>
                <w:sz w:val="20"/>
                <w:szCs w:val="20"/>
              </w:rPr>
              <w:t xml:space="preserve"> licencji</w:t>
            </w:r>
            <w:r w:rsidR="00521661" w:rsidRPr="00840EC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28"/>
              <w:gridCol w:w="4560"/>
            </w:tblGrid>
            <w:tr w:rsidR="00F315FD" w:rsidRPr="00840EC2" w14:paraId="21375491" w14:textId="77777777" w:rsidTr="00C24C35">
              <w:trPr>
                <w:trHeight w:val="562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0D652FF6" w14:textId="77777777" w:rsidR="00F315FD" w:rsidRPr="00840EC2" w:rsidRDefault="00F315FD" w:rsidP="00F315F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Kryterium</w:t>
                  </w:r>
                </w:p>
              </w:tc>
              <w:tc>
                <w:tcPr>
                  <w:tcW w:w="4560" w:type="dxa"/>
                  <w:vAlign w:val="center"/>
                </w:tcPr>
                <w:p w14:paraId="7DEDAE1B" w14:textId="31306707" w:rsidR="00F315FD" w:rsidRPr="00840EC2" w:rsidRDefault="00F315FD" w:rsidP="00F315F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OFEROWANY TERMIN DOSTAWY *</w:t>
                  </w:r>
                  <w:r w:rsidR="00B43A3D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*</w:t>
                  </w: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* </w:t>
                  </w:r>
                </w:p>
                <w:p w14:paraId="223D356D" w14:textId="1032C256" w:rsidR="00F315FD" w:rsidRPr="00840EC2" w:rsidRDefault="00F315FD" w:rsidP="00F315F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(§ 3 ust. </w:t>
                  </w:r>
                  <w:r w:rsidR="009D66D9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 pkt 1)</w:t>
                  </w:r>
                  <w:r w:rsidR="00C627C5"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 Projektu</w:t>
                  </w:r>
                  <w:r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 Umowy)</w:t>
                  </w: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F315FD" w:rsidRPr="00840EC2" w14:paraId="7BC81391" w14:textId="77777777" w:rsidTr="00C24C35">
              <w:trPr>
                <w:trHeight w:val="684"/>
              </w:trPr>
              <w:tc>
                <w:tcPr>
                  <w:tcW w:w="4428" w:type="dxa"/>
                  <w:shd w:val="pct10" w:color="auto" w:fill="auto"/>
                  <w:vAlign w:val="center"/>
                </w:tcPr>
                <w:p w14:paraId="62B3FA77" w14:textId="5D78E6FD" w:rsidR="00F315FD" w:rsidRPr="00840EC2" w:rsidRDefault="00DB4FD6" w:rsidP="00F315FD">
                  <w:pPr>
                    <w:spacing w:after="4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Oferujemy termin realizacji dostawy</w:t>
                  </w:r>
                  <w:r w:rsidR="0013209F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licencji oraz dokumentów potwierdzających wykupienie wsparć producenta  </w:t>
                  </w:r>
                </w:p>
              </w:tc>
              <w:tc>
                <w:tcPr>
                  <w:tcW w:w="4560" w:type="dxa"/>
                  <w:vAlign w:val="center"/>
                </w:tcPr>
                <w:p w14:paraId="2D9CA57C" w14:textId="77777777" w:rsidR="00B3429B" w:rsidRPr="00840EC2" w:rsidRDefault="00B3429B" w:rsidP="00B3429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14:paraId="6D85625B" w14:textId="05B242DB" w:rsidR="00F315FD" w:rsidRPr="00840EC2" w:rsidRDefault="00C24C35" w:rsidP="00B3429B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..</w:t>
                  </w:r>
                  <w:r w:rsidR="00F315FD" w:rsidRPr="00840EC2">
                    <w:rPr>
                      <w:rFonts w:ascii="Arial" w:hAnsi="Arial" w:cs="Arial"/>
                      <w:b/>
                      <w:sz w:val="20"/>
                      <w:szCs w:val="20"/>
                    </w:rPr>
                    <w:t>…</w:t>
                  </w:r>
                  <w:r w:rsidR="00F315FD"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 dni </w:t>
                  </w:r>
                  <w:r w:rsidR="00DB4FD6" w:rsidRPr="00840EC2">
                    <w:rPr>
                      <w:rFonts w:ascii="Arial" w:hAnsi="Arial" w:cs="Arial"/>
                      <w:sz w:val="20"/>
                      <w:szCs w:val="20"/>
                    </w:rPr>
                    <w:t>roboczych</w:t>
                  </w:r>
                  <w:r w:rsidR="00F315FD" w:rsidRPr="00840EC2">
                    <w:rPr>
                      <w:rFonts w:ascii="Arial" w:hAnsi="Arial" w:cs="Arial"/>
                      <w:sz w:val="20"/>
                      <w:szCs w:val="20"/>
                    </w:rPr>
                    <w:t xml:space="preserve"> od dnia zawarcia Umowy</w:t>
                  </w:r>
                </w:p>
                <w:p w14:paraId="311B34DF" w14:textId="77777777" w:rsidR="00F315FD" w:rsidRPr="00840EC2" w:rsidRDefault="00F315FD" w:rsidP="00F315FD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45A3A998" w14:textId="77777777" w:rsidR="00F315FD" w:rsidRPr="00840EC2" w:rsidRDefault="00F315FD" w:rsidP="005B7B48">
            <w:pPr>
              <w:ind w:left="34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7C1093B" w14:textId="5C0B865D" w:rsidR="00F315FD" w:rsidRDefault="00F315FD" w:rsidP="00B14A1C">
            <w:pPr>
              <w:spacing w:afterLines="60" w:after="144" w:line="276" w:lineRule="auto"/>
              <w:ind w:left="173"/>
              <w:jc w:val="both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840EC2">
              <w:rPr>
                <w:rFonts w:ascii="Arial" w:hAnsi="Arial" w:cs="Arial"/>
                <w:i/>
                <w:sz w:val="20"/>
                <w:szCs w:val="20"/>
              </w:rPr>
              <w:t>*</w:t>
            </w:r>
            <w:r w:rsidR="00B43A3D" w:rsidRPr="00840EC2">
              <w:rPr>
                <w:rFonts w:ascii="Arial" w:hAnsi="Arial" w:cs="Arial"/>
                <w:i/>
                <w:sz w:val="20"/>
                <w:szCs w:val="20"/>
              </w:rPr>
              <w:t>*</w:t>
            </w:r>
            <w:r w:rsidRPr="00840EC2">
              <w:rPr>
                <w:rFonts w:ascii="Arial" w:hAnsi="Arial" w:cs="Arial"/>
                <w:i/>
                <w:sz w:val="20"/>
                <w:szCs w:val="20"/>
              </w:rPr>
              <w:t xml:space="preserve">* </w:t>
            </w:r>
            <w:r w:rsidR="00A25C05" w:rsidRPr="00840EC2">
              <w:rPr>
                <w:rFonts w:ascii="Arial" w:hAnsi="Arial" w:cs="Arial"/>
                <w:i/>
                <w:sz w:val="20"/>
                <w:szCs w:val="20"/>
              </w:rPr>
              <w:t xml:space="preserve"> Brak deklaracji w ofercie będzie uznany przez Zamawiającego jako termin dostawy </w:t>
            </w:r>
            <w:r w:rsidR="00B14A1C" w:rsidRPr="00840EC2">
              <w:rPr>
                <w:rFonts w:ascii="Arial" w:hAnsi="Arial" w:cs="Arial"/>
                <w:i/>
                <w:sz w:val="20"/>
                <w:szCs w:val="20"/>
              </w:rPr>
              <w:t>30</w:t>
            </w:r>
            <w:r w:rsidR="00A25C05" w:rsidRPr="00840EC2">
              <w:rPr>
                <w:rFonts w:ascii="Arial" w:hAnsi="Arial" w:cs="Arial"/>
                <w:i/>
                <w:sz w:val="20"/>
                <w:szCs w:val="20"/>
              </w:rPr>
              <w:t xml:space="preserve"> dni roboczych. W przypadku zaoferowania terminu dłuższego niż </w:t>
            </w:r>
            <w:r w:rsidR="00B14A1C" w:rsidRPr="00840EC2">
              <w:rPr>
                <w:rFonts w:ascii="Arial" w:hAnsi="Arial" w:cs="Arial"/>
                <w:i/>
                <w:sz w:val="20"/>
                <w:szCs w:val="20"/>
              </w:rPr>
              <w:t>30</w:t>
            </w:r>
            <w:r w:rsidR="00A25C05" w:rsidRPr="00840EC2">
              <w:rPr>
                <w:rFonts w:ascii="Arial" w:hAnsi="Arial" w:cs="Arial"/>
                <w:i/>
                <w:sz w:val="20"/>
                <w:szCs w:val="20"/>
              </w:rPr>
              <w:t xml:space="preserve"> dni roboczych, będzie skutkować odrzuceniem oferty na podstawie art. 226 ust. 1 pkt 5) ustawy </w:t>
            </w:r>
            <w:proofErr w:type="spellStart"/>
            <w:r w:rsidR="00A25C05" w:rsidRPr="00840EC2">
              <w:rPr>
                <w:rFonts w:ascii="Arial" w:hAnsi="Arial" w:cs="Arial"/>
                <w:i/>
                <w:sz w:val="20"/>
                <w:szCs w:val="20"/>
              </w:rPr>
              <w:t>Pzp</w:t>
            </w:r>
            <w:proofErr w:type="spellEnd"/>
            <w:r w:rsidR="00A25C05" w:rsidRPr="00840EC2">
              <w:rPr>
                <w:rFonts w:ascii="Arial" w:hAnsi="Arial" w:cs="Arial"/>
                <w:i/>
                <w:sz w:val="20"/>
                <w:szCs w:val="20"/>
              </w:rPr>
              <w:t xml:space="preserve">. Wskazane terminy w ofercie będą obowiązywać Wykonawcę przy realizacji zamówienia. </w:t>
            </w:r>
          </w:p>
          <w:p w14:paraId="420AB68B" w14:textId="77777777" w:rsidR="00A1014E" w:rsidRDefault="00A1014E" w:rsidP="00A1014E">
            <w:pPr>
              <w:spacing w:after="40"/>
              <w:ind w:left="317" w:hanging="317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E0248">
              <w:rPr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DB32C5" wp14:editId="100D5B95">
                      <wp:simplePos x="0" y="0"/>
                      <wp:positionH relativeFrom="column">
                        <wp:posOffset>564417</wp:posOffset>
                      </wp:positionH>
                      <wp:positionV relativeFrom="paragraph">
                        <wp:posOffset>165589</wp:posOffset>
                      </wp:positionV>
                      <wp:extent cx="139700" cy="155575"/>
                      <wp:effectExtent l="0" t="0" r="12700" b="15875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700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F9BFEB" id="Prostokąt 13" o:spid="_x0000_s1026" style="position:absolute;margin-left:44.45pt;margin-top:13.05pt;width:11pt;height:1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" fillcolor="window" strokecolor="windowText" strokeweight="1pt"/>
                  </w:pict>
                </mc:Fallback>
              </mc:AlternateContent>
            </w:r>
            <w:r w:rsidR="00840EC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Usługa online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:</w:t>
            </w:r>
          </w:p>
          <w:p w14:paraId="5597117D" w14:textId="41D9226E" w:rsidR="00A1014E" w:rsidRDefault="00A1014E" w:rsidP="00A1014E">
            <w:pPr>
              <w:spacing w:after="40"/>
              <w:ind w:left="317" w:hanging="31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TAK</w:t>
            </w:r>
          </w:p>
          <w:p w14:paraId="30247CC8" w14:textId="77777777" w:rsidR="00840EC2" w:rsidRDefault="00A1014E" w:rsidP="00A1014E">
            <w:pPr>
              <w:spacing w:afterLines="60" w:after="144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0248">
              <w:rPr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66B419" wp14:editId="27582523">
                      <wp:simplePos x="0" y="0"/>
                      <wp:positionH relativeFrom="column">
                        <wp:posOffset>558702</wp:posOffset>
                      </wp:positionH>
                      <wp:positionV relativeFrom="paragraph">
                        <wp:posOffset>22860</wp:posOffset>
                      </wp:positionV>
                      <wp:extent cx="139700" cy="155575"/>
                      <wp:effectExtent l="0" t="0" r="12700" b="15875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700" cy="1555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280A14" id="Prostokąt 1" o:spid="_x0000_s1026" style="position:absolute;margin-left:44pt;margin-top:1.8pt;width:11pt;height:1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" fillcolor="window" strokecolor="windowText" strokeweight="1pt"/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1014E">
              <w:rPr>
                <w:rFonts w:ascii="Arial" w:hAnsi="Arial" w:cs="Arial"/>
                <w:b/>
                <w:bCs/>
                <w:sz w:val="22"/>
                <w:szCs w:val="22"/>
              </w:rPr>
              <w:t>NIE</w:t>
            </w:r>
          </w:p>
          <w:p w14:paraId="761BDD1B" w14:textId="4B0B81A3" w:rsidR="00A1014E" w:rsidRPr="00A1014E" w:rsidRDefault="00A1014E" w:rsidP="00A1014E">
            <w:pPr>
              <w:spacing w:afterLines="60" w:after="144" w:line="276" w:lineRule="auto"/>
              <w:jc w:val="both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  <w:r w:rsidRPr="00A1014E">
              <w:rPr>
                <w:rFonts w:ascii="Arial" w:hAnsi="Arial" w:cs="Arial"/>
                <w:i/>
                <w:iCs/>
                <w:sz w:val="20"/>
                <w:szCs w:val="20"/>
              </w:rPr>
              <w:t>*** Zgodnie z opisem w Rozdziale XVIII ust.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2.3 SWZ</w:t>
            </w:r>
          </w:p>
        </w:tc>
      </w:tr>
      <w:tr w:rsidR="00F315FD" w:rsidRPr="000C5829" w14:paraId="7F47FA60" w14:textId="77777777" w:rsidTr="00C24C35">
        <w:trPr>
          <w:trHeight w:val="147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9E9B8" w14:textId="77777777" w:rsidR="00F315FD" w:rsidRPr="000C5829" w:rsidRDefault="00F315FD" w:rsidP="00F315FD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</w:tc>
      </w:tr>
      <w:tr w:rsidR="00F315FD" w:rsidRPr="000C5829" w14:paraId="65F0BCD4" w14:textId="77777777" w:rsidTr="00E23B93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075D4078" w14:textId="77777777" w:rsidR="00F315FD" w:rsidRPr="000C5829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F7EFE5B" w14:textId="77777777" w:rsidR="00F315FD" w:rsidRPr="000C5829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OŚWIADCZENIA</w:t>
            </w:r>
          </w:p>
        </w:tc>
      </w:tr>
      <w:tr w:rsidR="00F315FD" w:rsidRPr="000C5829" w14:paraId="003B50A3" w14:textId="77777777" w:rsidTr="00C627C5">
        <w:trPr>
          <w:trHeight w:val="424"/>
        </w:trPr>
        <w:tc>
          <w:tcPr>
            <w:tcW w:w="9356" w:type="dxa"/>
            <w:gridSpan w:val="8"/>
            <w:shd w:val="clear" w:color="auto" w:fill="auto"/>
          </w:tcPr>
          <w:p w14:paraId="5F88EDB3" w14:textId="7BDA6C4A" w:rsidR="00F315FD" w:rsidRPr="000C5829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Zamówienie zostanie zrealizow</w:t>
            </w:r>
            <w:r w:rsidR="006C0785" w:rsidRPr="000C5829">
              <w:rPr>
                <w:rFonts w:ascii="Arial" w:hAnsi="Arial" w:cs="Arial"/>
              </w:rPr>
              <w:t>ane w terminach określonych w S</w:t>
            </w:r>
            <w:r w:rsidRPr="000C5829">
              <w:rPr>
                <w:rFonts w:ascii="Arial" w:hAnsi="Arial" w:cs="Arial"/>
              </w:rPr>
              <w:t>WZ</w:t>
            </w:r>
            <w:r w:rsidR="00196C1A" w:rsidRPr="000C5829">
              <w:rPr>
                <w:rFonts w:ascii="Arial" w:hAnsi="Arial" w:cs="Arial"/>
              </w:rPr>
              <w:t>, ofercie</w:t>
            </w:r>
            <w:r w:rsidRPr="000C5829">
              <w:rPr>
                <w:rFonts w:ascii="Arial" w:hAnsi="Arial" w:cs="Arial"/>
              </w:rPr>
              <w:t xml:space="preserve"> oraz w</w:t>
            </w:r>
            <w:r w:rsidR="00D21A19" w:rsidRPr="000C5829">
              <w:rPr>
                <w:rFonts w:ascii="Arial" w:hAnsi="Arial" w:cs="Arial"/>
              </w:rPr>
              <w:t xml:space="preserve"> projekcie</w:t>
            </w:r>
            <w:r w:rsidRPr="000C5829">
              <w:rPr>
                <w:rFonts w:ascii="Arial" w:hAnsi="Arial" w:cs="Arial"/>
              </w:rPr>
              <w:t xml:space="preserve"> umowy;</w:t>
            </w:r>
          </w:p>
          <w:p w14:paraId="2313E051" w14:textId="77777777" w:rsidR="00F315FD" w:rsidRPr="000C5829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W cenie naszej oferty zostały uwzględnione wszystkie koszty wykonania zamówienia;</w:t>
            </w:r>
          </w:p>
          <w:p w14:paraId="4C9159AB" w14:textId="11B048B5" w:rsidR="00F315FD" w:rsidRPr="000C5829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Zapoznaliś</w:t>
            </w:r>
            <w:r w:rsidR="006C0785" w:rsidRPr="000C5829">
              <w:rPr>
                <w:rFonts w:ascii="Arial" w:hAnsi="Arial" w:cs="Arial"/>
              </w:rPr>
              <w:t>my się ze Specyfikacją</w:t>
            </w:r>
            <w:r w:rsidR="00D21A19" w:rsidRPr="000C5829">
              <w:rPr>
                <w:rFonts w:ascii="Arial" w:hAnsi="Arial" w:cs="Arial"/>
              </w:rPr>
              <w:t xml:space="preserve"> Warunków Zamówienia oraz projektem</w:t>
            </w:r>
            <w:r w:rsidRPr="000C5829">
              <w:rPr>
                <w:rFonts w:ascii="Arial" w:hAnsi="Arial" w:cs="Arial"/>
              </w:rPr>
              <w:t xml:space="preserve"> umowy i nie wnosimy do nich zastrzeżeń oraz przyjmujemy warunki w nich zawarte;</w:t>
            </w:r>
          </w:p>
          <w:p w14:paraId="7F29D194" w14:textId="56801919" w:rsidR="00F315FD" w:rsidRPr="000C5829" w:rsidRDefault="00F315FD" w:rsidP="00894A0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 xml:space="preserve">Uważamy się za związanych niniejszą ofertą na okres </w:t>
            </w:r>
            <w:r w:rsidR="00B14A1C" w:rsidRPr="000C5829">
              <w:rPr>
                <w:rFonts w:ascii="Arial" w:hAnsi="Arial" w:cs="Arial"/>
                <w:b/>
              </w:rPr>
              <w:t>9</w:t>
            </w:r>
            <w:r w:rsidRPr="000C5829">
              <w:rPr>
                <w:rFonts w:ascii="Arial" w:hAnsi="Arial" w:cs="Arial"/>
                <w:b/>
              </w:rPr>
              <w:t>0 dni</w:t>
            </w:r>
            <w:r w:rsidRPr="000C5829">
              <w:rPr>
                <w:rFonts w:ascii="Arial" w:hAnsi="Arial" w:cs="Arial"/>
              </w:rPr>
              <w:t xml:space="preserve"> licząc od dnia otwarcia ofert (włącznie z tym dniem);</w:t>
            </w:r>
          </w:p>
          <w:p w14:paraId="025A2084" w14:textId="77777777" w:rsidR="00F315FD" w:rsidRPr="000C5829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Wadium zostało wniesione w dniu ............................., w formie: …..……..............................................................................;</w:t>
            </w:r>
          </w:p>
          <w:p w14:paraId="569E2445" w14:textId="77777777" w:rsidR="00F315FD" w:rsidRPr="000C5829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Oświadczamy, że wybór oferty:</w:t>
            </w:r>
          </w:p>
          <w:p w14:paraId="0BE24D61" w14:textId="77777777" w:rsidR="00F315FD" w:rsidRPr="000C5829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lastRenderedPageBreak/>
              <w:t>nie będzie prowadzić u Zamawiającego do powstania obowiązku podatkowego zgodnie z ustawą o podatku od towarów i usług*</w:t>
            </w:r>
          </w:p>
          <w:p w14:paraId="03BF3259" w14:textId="77777777" w:rsidR="00F315FD" w:rsidRPr="000C5829" w:rsidRDefault="00F315FD" w:rsidP="00894A00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będzie prowadzić u Zamawiającego do powstania obowiązku podatkowego zgodnie z ustawą o podatku od towarów i usług*</w:t>
            </w:r>
          </w:p>
          <w:p w14:paraId="58FB24F9" w14:textId="77777777" w:rsidR="00F315FD" w:rsidRPr="000C5829" w:rsidRDefault="00F315FD" w:rsidP="00894A00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35C6377B" w14:textId="77777777" w:rsidR="00F315FD" w:rsidRPr="000C5829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C5829">
              <w:rPr>
                <w:rFonts w:ascii="Arial" w:hAnsi="Arial" w:cs="Arial"/>
                <w:i/>
                <w:sz w:val="20"/>
                <w:szCs w:val="20"/>
              </w:rPr>
              <w:t>* niepotrzebne skreślić</w:t>
            </w:r>
          </w:p>
          <w:p w14:paraId="104B270E" w14:textId="77777777" w:rsidR="00F315FD" w:rsidRPr="000C5829" w:rsidRDefault="00F315FD" w:rsidP="001D2B57">
            <w:p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C5829">
              <w:rPr>
                <w:rFonts w:ascii="Arial" w:hAnsi="Arial" w:cs="Arial"/>
                <w:i/>
                <w:sz w:val="20"/>
                <w:szCs w:val="20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2E25EE7F" w14:textId="77777777" w:rsidR="00F315FD" w:rsidRPr="000C5829" w:rsidRDefault="00F315FD" w:rsidP="001D2B57">
            <w:pPr>
              <w:pStyle w:val="Tekstpodstawowywcity2"/>
              <w:tabs>
                <w:tab w:val="left" w:pos="459"/>
              </w:tabs>
              <w:spacing w:after="40" w:line="240" w:lineRule="auto"/>
              <w:ind w:left="0"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315FD" w:rsidRPr="000C5829" w14:paraId="22F1A8E2" w14:textId="77777777" w:rsidTr="00C24C35">
        <w:trPr>
          <w:trHeight w:val="263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91302A" w14:textId="77777777" w:rsidR="00F315FD" w:rsidRPr="000C5829" w:rsidRDefault="00F315FD" w:rsidP="00894A0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0C5829" w14:paraId="5AC43784" w14:textId="77777777" w:rsidTr="00E23B93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BE89E13" w14:textId="77777777" w:rsidR="00F315FD" w:rsidRPr="000C5829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791" w:type="dxa"/>
            <w:gridSpan w:val="6"/>
            <w:shd w:val="pct10" w:color="auto" w:fill="auto"/>
            <w:vAlign w:val="center"/>
          </w:tcPr>
          <w:p w14:paraId="16050CAE" w14:textId="77777777" w:rsidR="00F315FD" w:rsidRPr="000C5829" w:rsidRDefault="00F315FD" w:rsidP="00F315FD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ZOBOWIĄZANIA W PRZYPADKU PRZYZNANIA ZAMÓWIENIA</w:t>
            </w:r>
          </w:p>
        </w:tc>
      </w:tr>
      <w:tr w:rsidR="00F315FD" w:rsidRPr="000C5829" w14:paraId="511BB9AC" w14:textId="77777777" w:rsidTr="00E23B93">
        <w:trPr>
          <w:trHeight w:val="2155"/>
        </w:trPr>
        <w:tc>
          <w:tcPr>
            <w:tcW w:w="9356" w:type="dxa"/>
            <w:gridSpan w:val="8"/>
            <w:tcBorders>
              <w:bottom w:val="single" w:sz="4" w:space="0" w:color="auto"/>
            </w:tcBorders>
          </w:tcPr>
          <w:p w14:paraId="3492A7A8" w14:textId="77777777" w:rsidR="00F315FD" w:rsidRPr="000C5829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Zobowiązujemy się do zawarcia umowy w miejscu i terminie wyznaczonym przez Zamawiającego,</w:t>
            </w:r>
          </w:p>
          <w:p w14:paraId="7936B6AA" w14:textId="1D108D3C" w:rsidR="00F315FD" w:rsidRPr="000C5829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Zobowiązujemy się do przygotowania wszystkich niezbędnych załączników do umowy,</w:t>
            </w:r>
            <w:r w:rsidR="006C0785" w:rsidRPr="000C5829">
              <w:rPr>
                <w:rFonts w:ascii="Arial" w:hAnsi="Arial" w:cs="Arial"/>
              </w:rPr>
              <w:t xml:space="preserve"> zgodnie z postanowieniami S</w:t>
            </w:r>
            <w:r w:rsidR="00D21A19" w:rsidRPr="000C5829">
              <w:rPr>
                <w:rFonts w:ascii="Arial" w:hAnsi="Arial" w:cs="Arial"/>
              </w:rPr>
              <w:t>WZ i Projektu</w:t>
            </w:r>
            <w:r w:rsidRPr="000C5829">
              <w:rPr>
                <w:rFonts w:ascii="Arial" w:hAnsi="Arial" w:cs="Arial"/>
              </w:rPr>
              <w:t xml:space="preserve"> Umowy,</w:t>
            </w:r>
          </w:p>
          <w:p w14:paraId="430A8168" w14:textId="77777777" w:rsidR="00F315FD" w:rsidRPr="000C5829" w:rsidRDefault="00F315FD" w:rsidP="00894A00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0C5829">
              <w:rPr>
                <w:rFonts w:ascii="Arial" w:hAnsi="Arial" w:cs="Arial"/>
              </w:rPr>
              <w:t>Osobą upoważnioną do kontaktów z Zamawiającym w sprawach dotyczących realizacji umowy jest (Koordynator Umowy  ze strony Wykonawcy): ............................................</w:t>
            </w:r>
          </w:p>
          <w:p w14:paraId="0513511F" w14:textId="77777777" w:rsidR="00F315FD" w:rsidRPr="000C5829" w:rsidRDefault="00F315FD" w:rsidP="00894A00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0C5829">
              <w:rPr>
                <w:rFonts w:ascii="Arial" w:hAnsi="Arial" w:cs="Arial"/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  <w:tr w:rsidR="00F315FD" w:rsidRPr="000C5829" w14:paraId="6459BEDF" w14:textId="77777777" w:rsidTr="00E23B93">
        <w:trPr>
          <w:trHeight w:val="301"/>
        </w:trPr>
        <w:tc>
          <w:tcPr>
            <w:tcW w:w="9356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FAEEA28" w14:textId="5EBE68EE" w:rsidR="00C24C35" w:rsidRPr="000C5829" w:rsidRDefault="00C24C35" w:rsidP="00F315FD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F315FD" w:rsidRPr="000C5829" w14:paraId="346EBD0B" w14:textId="77777777" w:rsidTr="00E23B93">
        <w:trPr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1FC4FA5" w14:textId="77777777" w:rsidR="00F315FD" w:rsidRPr="000C5829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91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7885698" w14:textId="77777777" w:rsidR="00F315FD" w:rsidRPr="000C5829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POLEGANIE NA PODMIOTACH TRZECICH</w:t>
            </w:r>
          </w:p>
        </w:tc>
      </w:tr>
      <w:tr w:rsidR="00F315FD" w:rsidRPr="000C5829" w14:paraId="30492E30" w14:textId="77777777" w:rsidTr="000F4496">
        <w:trPr>
          <w:trHeight w:val="3233"/>
        </w:trPr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570ED6" w14:textId="50679609" w:rsidR="00F315FD" w:rsidRPr="000C5829" w:rsidRDefault="00F315FD" w:rsidP="001D2B57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0C5829">
              <w:rPr>
                <w:rFonts w:ascii="Arial" w:hAnsi="Arial" w:cs="Arial"/>
              </w:rPr>
              <w:t xml:space="preserve">Nie polegamy na podmiotach trzecich * / polegamy na podmiotach trzecich w celu wykazania spełniania warunku udziału w postępowaniu* </w:t>
            </w:r>
            <w:r w:rsidRPr="000C5829">
              <w:rPr>
                <w:rFonts w:ascii="Arial" w:hAnsi="Arial" w:cs="Arial"/>
                <w:sz w:val="18"/>
                <w:szCs w:val="18"/>
              </w:rPr>
              <w:t>(*</w:t>
            </w:r>
            <w:r w:rsidRPr="000C5829">
              <w:rPr>
                <w:rFonts w:ascii="Arial" w:hAnsi="Arial" w:cs="Arial"/>
                <w:i/>
                <w:sz w:val="18"/>
                <w:szCs w:val="18"/>
              </w:rPr>
              <w:t>niepotrzebne skreślić, a w przypadku polegania na podmiotach trzecich należy podać dane podmiotu trzeciego oraz przedłożyć s</w:t>
            </w:r>
            <w:r w:rsidR="006C0785" w:rsidRPr="000C5829">
              <w:rPr>
                <w:rFonts w:ascii="Arial" w:hAnsi="Arial" w:cs="Arial"/>
                <w:i/>
                <w:sz w:val="18"/>
                <w:szCs w:val="18"/>
              </w:rPr>
              <w:t>tosowne dokumenty określone w S</w:t>
            </w:r>
            <w:r w:rsidRPr="000C5829">
              <w:rPr>
                <w:rFonts w:ascii="Arial" w:hAnsi="Arial" w:cs="Arial"/>
                <w:i/>
                <w:sz w:val="18"/>
                <w:szCs w:val="18"/>
              </w:rPr>
              <w:t>WZ).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:rsidRPr="000C5829" w14:paraId="59A6E95E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E0F84B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A212D7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0C5829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B9816D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F315FD" w:rsidRPr="000C5829" w14:paraId="2FAFAD64" w14:textId="77777777" w:rsidTr="00C24C35">
              <w:trPr>
                <w:trHeight w:val="272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53B2E2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26BFB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55AF9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RPr="000C5829" w14:paraId="6ABB2337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BB23E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1B0FD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FCA28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2B31CB18" w14:textId="28E34A7D" w:rsidR="00F315FD" w:rsidRPr="000C5829" w:rsidRDefault="00F315FD" w:rsidP="00D21A19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</w:tc>
      </w:tr>
    </w:tbl>
    <w:p w14:paraId="2B2271BC" w14:textId="77777777" w:rsidR="00A1014E" w:rsidRDefault="00A1014E">
      <w:r>
        <w:br w:type="page"/>
      </w:r>
    </w:p>
    <w:tbl>
      <w:tblPr>
        <w:tblW w:w="935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791"/>
      </w:tblGrid>
      <w:tr w:rsidR="00F315FD" w:rsidRPr="000C5829" w14:paraId="2B336C13" w14:textId="77777777" w:rsidTr="00A1014E">
        <w:trPr>
          <w:trHeight w:val="388"/>
        </w:trPr>
        <w:tc>
          <w:tcPr>
            <w:tcW w:w="93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27DB272" w14:textId="54A077D8" w:rsidR="00A1014E" w:rsidRPr="00A1014E" w:rsidRDefault="00A1014E" w:rsidP="00A1014E">
            <w:pPr>
              <w:spacing w:after="40"/>
              <w:contextualSpacing/>
              <w:rPr>
                <w:rFonts w:ascii="Arial" w:hAnsi="Arial" w:cs="Arial"/>
              </w:rPr>
            </w:pPr>
          </w:p>
        </w:tc>
      </w:tr>
      <w:tr w:rsidR="00F315FD" w:rsidRPr="000C5829" w14:paraId="192E8FFA" w14:textId="77777777" w:rsidTr="00A1014E">
        <w:trPr>
          <w:trHeight w:val="388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6EC5D245" w14:textId="77777777" w:rsidR="00F315FD" w:rsidRPr="000C5829" w:rsidRDefault="00F315FD" w:rsidP="00F315FD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8791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362088D8" w14:textId="77777777" w:rsidR="00F315FD" w:rsidRPr="000C5829" w:rsidRDefault="00F315FD" w:rsidP="00F315FD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0C5829">
              <w:rPr>
                <w:rFonts w:ascii="Arial" w:hAnsi="Arial" w:cs="Arial"/>
                <w:b/>
              </w:rPr>
              <w:t>PODWYKONAWCY</w:t>
            </w:r>
          </w:p>
        </w:tc>
      </w:tr>
      <w:tr w:rsidR="00F315FD" w:rsidRPr="000C5829" w14:paraId="6EF44DB8" w14:textId="77777777" w:rsidTr="00A1014E">
        <w:trPr>
          <w:trHeight w:val="1574"/>
        </w:trPr>
        <w:tc>
          <w:tcPr>
            <w:tcW w:w="9356" w:type="dxa"/>
            <w:gridSpan w:val="2"/>
          </w:tcPr>
          <w:p w14:paraId="2A562491" w14:textId="77777777" w:rsidR="00F315FD" w:rsidRPr="000C5829" w:rsidRDefault="00F315FD" w:rsidP="00894A0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0C5829">
              <w:rPr>
                <w:rFonts w:ascii="Arial" w:hAnsi="Arial" w:cs="Arial"/>
              </w:rPr>
              <w:t xml:space="preserve">Nie zamierzamy powierzać podwykonawcom wykonania żadnej części zamówienia* / zamierzamy powierzyć podwykonawcom wykonanie następujących części zamówienia* </w:t>
            </w:r>
            <w:r w:rsidRPr="000C5829">
              <w:rPr>
                <w:rFonts w:ascii="Arial" w:hAnsi="Arial" w:cs="Arial"/>
                <w:sz w:val="18"/>
                <w:szCs w:val="18"/>
              </w:rPr>
              <w:t>(* </w:t>
            </w:r>
            <w:r w:rsidRPr="000C5829">
              <w:rPr>
                <w:rFonts w:ascii="Arial" w:hAnsi="Arial" w:cs="Arial"/>
                <w:i/>
                <w:sz w:val="18"/>
                <w:szCs w:val="18"/>
              </w:rPr>
              <w:t>niepotrzebne skreślić, a w przypadku powierzenia wykonania części zamówienia podwykonawcy należy podać dane podmiotu trzeciego oraz na wezwanie Zamawiającego przedłożyć s</w:t>
            </w:r>
            <w:r w:rsidR="006C0785" w:rsidRPr="000C5829">
              <w:rPr>
                <w:rFonts w:ascii="Arial" w:hAnsi="Arial" w:cs="Arial"/>
                <w:i/>
                <w:sz w:val="18"/>
                <w:szCs w:val="18"/>
              </w:rPr>
              <w:t>tosowne dokumenty określone w S</w:t>
            </w:r>
            <w:r w:rsidRPr="000C5829">
              <w:rPr>
                <w:rFonts w:ascii="Arial" w:hAnsi="Arial" w:cs="Arial"/>
                <w:i/>
                <w:sz w:val="18"/>
                <w:szCs w:val="18"/>
              </w:rPr>
              <w:t>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F315FD" w:rsidRPr="000C5829" w14:paraId="48DD6889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C591BD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4C8F1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0C5829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4D91C0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0C5829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F315FD" w:rsidRPr="000C5829" w14:paraId="5590235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03E49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273A7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FB8E55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F315FD" w:rsidRPr="000C5829" w14:paraId="737DAFCA" w14:textId="77777777" w:rsidTr="001C1488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A910AF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1CD03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2B1DA" w14:textId="77777777" w:rsidR="00F315FD" w:rsidRPr="000C5829" w:rsidRDefault="00F315FD" w:rsidP="00F315FD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0B5C4CA0" w14:textId="77777777" w:rsidR="00F315FD" w:rsidRPr="000C5829" w:rsidRDefault="00F315FD" w:rsidP="00F315F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315FD" w:rsidRPr="000C5829" w14:paraId="6AFFC8D9" w14:textId="77777777" w:rsidTr="00A1014E">
        <w:trPr>
          <w:trHeight w:val="227"/>
        </w:trPr>
        <w:tc>
          <w:tcPr>
            <w:tcW w:w="935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D568381" w14:textId="77777777" w:rsidR="00F315FD" w:rsidRPr="000C5829" w:rsidRDefault="00F315FD" w:rsidP="001D2B57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</w:tbl>
    <w:p w14:paraId="4236C6D2" w14:textId="39B46AC1" w:rsidR="002D1D74" w:rsidRPr="002D1D74" w:rsidRDefault="002D1D74" w:rsidP="002D1D74">
      <w:pPr>
        <w:shd w:val="clear" w:color="auto" w:fill="BFBFBF" w:themeFill="background1" w:themeFillShade="BF"/>
        <w:spacing w:before="120" w:after="120"/>
        <w:jc w:val="both"/>
        <w:rPr>
          <w:rFonts w:ascii="Arial" w:hAnsi="Arial" w:cs="Arial"/>
          <w:b/>
        </w:rPr>
      </w:pPr>
      <w:r w:rsidRPr="002D1D74">
        <w:rPr>
          <w:rFonts w:ascii="Arial" w:hAnsi="Arial" w:cs="Arial"/>
          <w:b/>
        </w:rPr>
        <w:t xml:space="preserve">G. </w:t>
      </w:r>
      <w:r w:rsidRPr="002D1D74">
        <w:rPr>
          <w:rFonts w:ascii="Arial" w:hAnsi="Arial" w:cs="Arial"/>
          <w:b/>
        </w:rPr>
        <w:t>INFORMACJA DOTYCZĄCA DOSTĘPU DO PODMIOTOWYCH ŚRODKÓW DOWODOWYCH:</w:t>
      </w:r>
    </w:p>
    <w:p w14:paraId="4A764CCA" w14:textId="77777777" w:rsidR="002D1D74" w:rsidRPr="004A4F87" w:rsidRDefault="002D1D74" w:rsidP="002D1D74">
      <w:pPr>
        <w:spacing w:before="120" w:after="120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376CCDCE" w14:textId="5E1C03C0" w:rsidR="002D1D74" w:rsidRPr="004A4F87" w:rsidRDefault="002D1D74" w:rsidP="002D1D74">
      <w:pPr>
        <w:spacing w:before="120" w:after="120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1) ___________________________________________________________</w:t>
      </w:r>
      <w:r>
        <w:rPr>
          <w:rFonts w:ascii="Arial" w:hAnsi="Arial" w:cs="Arial"/>
        </w:rPr>
        <w:t>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</w:t>
      </w:r>
      <w:r>
        <w:rPr>
          <w:rFonts w:ascii="Arial" w:hAnsi="Arial" w:cs="Arial"/>
        </w:rPr>
        <w:t>________________</w:t>
      </w:r>
    </w:p>
    <w:p w14:paraId="64202B4E" w14:textId="77777777" w:rsidR="002D1D74" w:rsidRPr="004A4F87" w:rsidRDefault="002D1D74" w:rsidP="002D1D74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12A3683" w14:textId="5040E892" w:rsidR="002D1D74" w:rsidRPr="004A4F87" w:rsidRDefault="002D1D74" w:rsidP="002D1D74">
      <w:pPr>
        <w:spacing w:before="120" w:after="120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2) ___________________________________________________________</w:t>
      </w:r>
      <w:r>
        <w:rPr>
          <w:rFonts w:ascii="Arial" w:hAnsi="Arial" w:cs="Arial"/>
        </w:rPr>
        <w:t>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______________________________________________________________________________________________________________________________________</w:t>
      </w:r>
    </w:p>
    <w:p w14:paraId="0B7A1E01" w14:textId="77777777" w:rsidR="002D1D74" w:rsidRPr="004A4F87" w:rsidRDefault="002D1D74" w:rsidP="002D1D74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606A8EBA" w14:textId="66191E69" w:rsidR="007E5BEF" w:rsidRDefault="007E5BEF" w:rsidP="001E383E">
      <w:pPr>
        <w:spacing w:after="40"/>
        <w:rPr>
          <w:rFonts w:ascii="Arial" w:hAnsi="Arial" w:cs="Arial"/>
        </w:rPr>
      </w:pPr>
    </w:p>
    <w:p w14:paraId="6CB095AE" w14:textId="77777777" w:rsidR="00A1014E" w:rsidRPr="000C5829" w:rsidRDefault="00A1014E" w:rsidP="001E383E">
      <w:pPr>
        <w:spacing w:after="40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0C5829" w14:paraId="4EA7FBB8" w14:textId="77777777" w:rsidTr="001D2B57">
        <w:trPr>
          <w:trHeight w:val="933"/>
        </w:trPr>
        <w:tc>
          <w:tcPr>
            <w:tcW w:w="9214" w:type="dxa"/>
          </w:tcPr>
          <w:p w14:paraId="567B2E31" w14:textId="0F2160F8" w:rsidR="00260333" w:rsidRPr="000C5829" w:rsidRDefault="009912B1" w:rsidP="001D2B57">
            <w:p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C5829">
              <w:rPr>
                <w:rFonts w:ascii="Arial" w:hAnsi="Arial" w:cs="Arial"/>
                <w:b/>
                <w:sz w:val="22"/>
                <w:szCs w:val="22"/>
              </w:rPr>
              <w:t>Pouczony o odpowiedzialności karnej (m. in. z art. 297</w:t>
            </w:r>
            <w:r w:rsidR="00A1014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1014E" w:rsidRPr="00A1014E">
              <w:rPr>
                <w:rFonts w:ascii="Arial" w:hAnsi="Arial" w:cs="Arial"/>
                <w:b/>
                <w:sz w:val="22"/>
                <w:szCs w:val="22"/>
              </w:rPr>
              <w:t>§1</w:t>
            </w:r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 ustawy z dnia 6 czerwca 1997 r. - Kodeks karny </w:t>
            </w:r>
            <w:proofErr w:type="spellStart"/>
            <w:r w:rsidRPr="000C5829">
              <w:rPr>
                <w:rFonts w:ascii="Arial" w:hAnsi="Arial" w:cs="Arial"/>
                <w:b/>
                <w:sz w:val="22"/>
                <w:szCs w:val="22"/>
              </w:rPr>
              <w:t>t.j</w:t>
            </w:r>
            <w:proofErr w:type="spellEnd"/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. Dz. U. </w:t>
            </w:r>
            <w:r w:rsidR="000F4496" w:rsidRPr="000C5829">
              <w:rPr>
                <w:rFonts w:ascii="Arial" w:hAnsi="Arial" w:cs="Arial"/>
                <w:b/>
                <w:sz w:val="22"/>
                <w:szCs w:val="22"/>
              </w:rPr>
              <w:t>z 202</w:t>
            </w:r>
            <w:r w:rsidR="00A1014E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0C5829">
              <w:rPr>
                <w:rFonts w:ascii="Arial" w:hAnsi="Arial" w:cs="Arial"/>
                <w:b/>
                <w:sz w:val="22"/>
                <w:szCs w:val="22"/>
              </w:rPr>
              <w:t xml:space="preserve">, poz. </w:t>
            </w:r>
            <w:r w:rsidR="00A1014E">
              <w:rPr>
                <w:rFonts w:ascii="Arial" w:hAnsi="Arial" w:cs="Arial"/>
                <w:b/>
                <w:sz w:val="22"/>
                <w:szCs w:val="22"/>
              </w:rPr>
              <w:t>17</w:t>
            </w:r>
            <w:r w:rsidR="00196C1A" w:rsidRPr="000C5829">
              <w:rPr>
                <w:rFonts w:ascii="Arial" w:hAnsi="Arial" w:cs="Arial"/>
                <w:b/>
                <w:sz w:val="22"/>
                <w:szCs w:val="22"/>
              </w:rPr>
              <w:t xml:space="preserve"> ze zm.</w:t>
            </w:r>
            <w:r w:rsidRPr="000C5829">
              <w:rPr>
                <w:rFonts w:ascii="Arial" w:hAnsi="Arial" w:cs="Arial"/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4BAA8FB3" w14:textId="77777777" w:rsidR="001D2B57" w:rsidRPr="000C5829" w:rsidRDefault="001D2B57" w:rsidP="001D2B57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sectPr w:rsidR="001D2B57" w:rsidRPr="000C5829" w:rsidSect="00E3124B">
      <w:headerReference w:type="default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CB770" w14:textId="77777777" w:rsidR="002B4A80" w:rsidRDefault="002B4A80" w:rsidP="004027B7">
      <w:r>
        <w:separator/>
      </w:r>
    </w:p>
  </w:endnote>
  <w:endnote w:type="continuationSeparator" w:id="0">
    <w:p w14:paraId="3BE86D5E" w14:textId="77777777" w:rsidR="002B4A80" w:rsidRDefault="002B4A80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4F16F30A" w14:textId="6E9F5FE5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25C05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25C05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E76A053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2917D" w14:textId="77777777" w:rsidR="002B4A80" w:rsidRDefault="002B4A80" w:rsidP="004027B7">
      <w:r>
        <w:separator/>
      </w:r>
    </w:p>
  </w:footnote>
  <w:footnote w:type="continuationSeparator" w:id="0">
    <w:p w14:paraId="2563ECC1" w14:textId="77777777" w:rsidR="002B4A80" w:rsidRDefault="002B4A80" w:rsidP="004027B7">
      <w:r>
        <w:continuationSeparator/>
      </w:r>
    </w:p>
  </w:footnote>
  <w:footnote w:id="1">
    <w:p w14:paraId="24FF458F" w14:textId="30EB8FE5" w:rsidR="00F315FD" w:rsidRDefault="00F315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15FD">
        <w:t xml:space="preserve">W </w:t>
      </w:r>
      <w:r w:rsidR="00053C39">
        <w:t>p</w:t>
      </w:r>
      <w:r w:rsidR="00053C39" w:rsidRPr="00053C39">
        <w:t>rzypadku wykonawców ubiegających się wspólnie o udzielenie należy podać nazwy i adresy wszystkich wykonawców oraz wskazać lidera uprawnianego do kontaktu z Zamawiającym</w:t>
      </w:r>
    </w:p>
  </w:footnote>
  <w:footnote w:id="2">
    <w:p w14:paraId="4F5C4ABC" w14:textId="72010073" w:rsidR="00552E09" w:rsidRDefault="00552E09" w:rsidP="00552E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Wykonawca, który powołuje się na rozwiązania równoważne, jest zobowiązany wykazać, że oferowane przez niego rozwiązanie spełnia wymagania określone przez Zamawiającego. W takim przypadku Wykonawca załącza do oferty wykaz rozwiązań równoważnych stosownie wraz z jego opisem lub normami.</w:t>
      </w:r>
    </w:p>
  </w:footnote>
  <w:footnote w:id="3">
    <w:p w14:paraId="6EC2DBA9" w14:textId="38025D7D" w:rsidR="000C5829" w:rsidRDefault="000C5829">
      <w:pPr>
        <w:pStyle w:val="Tekstprzypisudolnego"/>
      </w:pPr>
      <w:r>
        <w:rPr>
          <w:rStyle w:val="Odwoanieprzypisudolnego"/>
        </w:rPr>
        <w:footnoteRef/>
      </w:r>
      <w:r>
        <w:t xml:space="preserve"> Ilość miesięcy służy do porównania i oceny ofert, właściwa cena zostanie wyliczona na podstawie ceny jednostkowej za miesiąc stosownie do okresu </w:t>
      </w:r>
      <w:r w:rsidR="00840EC2">
        <w:t xml:space="preserve">realizacji </w:t>
      </w:r>
      <w:r>
        <w:t>umowy</w:t>
      </w:r>
      <w:r w:rsidR="00840EC2">
        <w:t>.</w:t>
      </w:r>
    </w:p>
  </w:footnote>
  <w:footnote w:id="4">
    <w:p w14:paraId="06FFD0A9" w14:textId="7CD72EEB" w:rsidR="009D66D9" w:rsidRDefault="009D66D9">
      <w:pPr>
        <w:pStyle w:val="Tekstprzypisudolnego"/>
      </w:pPr>
      <w:r>
        <w:rPr>
          <w:rStyle w:val="Odwoanieprzypisudolnego"/>
        </w:rPr>
        <w:footnoteRef/>
      </w:r>
      <w:r>
        <w:t xml:space="preserve"> Cena jednostkowa brutto nie może być wyższa niż podana w Tabeli A w pkt 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D892F" w14:textId="77777777" w:rsidR="004027B7" w:rsidRPr="00894A00" w:rsidRDefault="004027B7" w:rsidP="004027B7">
    <w:pPr>
      <w:pStyle w:val="Nagwek"/>
      <w:jc w:val="center"/>
    </w:pPr>
    <w:r w:rsidRPr="00894A00">
      <w:t>Formularz ofertowy</w:t>
    </w:r>
  </w:p>
  <w:p w14:paraId="20548D85" w14:textId="388CC842" w:rsidR="004027B7" w:rsidRPr="00894A00" w:rsidRDefault="004027B7" w:rsidP="004027B7">
    <w:pPr>
      <w:pStyle w:val="Nagwek"/>
      <w:jc w:val="center"/>
    </w:pPr>
    <w:proofErr w:type="spellStart"/>
    <w:r w:rsidRPr="00C76C42">
      <w:t>zn</w:t>
    </w:r>
    <w:proofErr w:type="spellEnd"/>
    <w:r w:rsidRPr="00C76C42">
      <w:t xml:space="preserve">. </w:t>
    </w:r>
    <w:proofErr w:type="spellStart"/>
    <w:r w:rsidRPr="00C76C42">
      <w:t>spr</w:t>
    </w:r>
    <w:proofErr w:type="spellEnd"/>
    <w:r w:rsidRPr="00C76C42">
      <w:t xml:space="preserve">. </w:t>
    </w:r>
    <w:r w:rsidR="00B0707C" w:rsidRPr="00C76C42">
      <w:t>DZ.270</w:t>
    </w:r>
    <w:r w:rsidR="00053C39">
      <w:t>.</w:t>
    </w:r>
    <w:r w:rsidR="008753EA">
      <w:t>1</w:t>
    </w:r>
    <w:r w:rsidR="00151809">
      <w:t>82</w:t>
    </w:r>
    <w:r w:rsidR="00F949EE" w:rsidRPr="00C76C42">
      <w:t>.202</w:t>
    </w:r>
    <w:r w:rsidR="00151809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202E"/>
    <w:multiLevelType w:val="hybridMultilevel"/>
    <w:tmpl w:val="E5FEDCC6"/>
    <w:lvl w:ilvl="0" w:tplc="45C4C9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60B22"/>
    <w:multiLevelType w:val="multilevel"/>
    <w:tmpl w:val="8DC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7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D1485"/>
    <w:multiLevelType w:val="hybridMultilevel"/>
    <w:tmpl w:val="614290CE"/>
    <w:lvl w:ilvl="0" w:tplc="04150017">
      <w:start w:val="1"/>
      <w:numFmt w:val="lowerLetter"/>
      <w:lvlText w:val="%1)"/>
      <w:lvlJc w:val="left"/>
      <w:pPr>
        <w:ind w:left="1569" w:hanging="360"/>
      </w:pPr>
    </w:lvl>
    <w:lvl w:ilvl="1" w:tplc="04150019" w:tentative="1">
      <w:start w:val="1"/>
      <w:numFmt w:val="lowerLetter"/>
      <w:lvlText w:val="%2."/>
      <w:lvlJc w:val="left"/>
      <w:pPr>
        <w:ind w:left="2289" w:hanging="360"/>
      </w:p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9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F85805"/>
    <w:multiLevelType w:val="hybridMultilevel"/>
    <w:tmpl w:val="E5FEDCC6"/>
    <w:lvl w:ilvl="0" w:tplc="45C4C98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5256BEC"/>
    <w:multiLevelType w:val="hybridMultilevel"/>
    <w:tmpl w:val="7F488A72"/>
    <w:lvl w:ilvl="0" w:tplc="9D64989C">
      <w:start w:val="1"/>
      <w:numFmt w:val="upperRoman"/>
      <w:lvlText w:val="%1."/>
      <w:lvlJc w:val="left"/>
      <w:pPr>
        <w:ind w:left="-132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12407466">
      <w:start w:val="1"/>
      <w:numFmt w:val="decimal"/>
      <w:lvlText w:val="%2)"/>
      <w:lvlJc w:val="left"/>
      <w:pPr>
        <w:ind w:left="588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15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3"/>
  </w:num>
  <w:num w:numId="4">
    <w:abstractNumId w:val="1"/>
  </w:num>
  <w:num w:numId="5">
    <w:abstractNumId w:val="15"/>
  </w:num>
  <w:num w:numId="6">
    <w:abstractNumId w:val="6"/>
  </w:num>
  <w:num w:numId="7">
    <w:abstractNumId w:val="12"/>
  </w:num>
  <w:num w:numId="8">
    <w:abstractNumId w:val="9"/>
  </w:num>
  <w:num w:numId="9">
    <w:abstractNumId w:val="7"/>
  </w:num>
  <w:num w:numId="10">
    <w:abstractNumId w:val="11"/>
  </w:num>
  <w:num w:numId="11">
    <w:abstractNumId w:val="5"/>
  </w:num>
  <w:num w:numId="12">
    <w:abstractNumId w:val="0"/>
  </w:num>
  <w:num w:numId="13">
    <w:abstractNumId w:val="14"/>
  </w:num>
  <w:num w:numId="14">
    <w:abstractNumId w:val="4"/>
  </w:num>
  <w:num w:numId="15">
    <w:abstractNumId w:va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8D3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3C39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6A35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829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49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09F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2D33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809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0B6"/>
    <w:rsid w:val="00181210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C1A"/>
    <w:rsid w:val="00196E7C"/>
    <w:rsid w:val="00196F90"/>
    <w:rsid w:val="00197044"/>
    <w:rsid w:val="001971C6"/>
    <w:rsid w:val="00197221"/>
    <w:rsid w:val="001977DF"/>
    <w:rsid w:val="001A17FC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2B57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E7F26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67B7B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A80"/>
    <w:rsid w:val="002B52D9"/>
    <w:rsid w:val="002B7E17"/>
    <w:rsid w:val="002C023D"/>
    <w:rsid w:val="002C0288"/>
    <w:rsid w:val="002C100A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74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28E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16214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21F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250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1F46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3EFC"/>
    <w:rsid w:val="00434717"/>
    <w:rsid w:val="00434AAA"/>
    <w:rsid w:val="00435464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7F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2EF1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1661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26F"/>
    <w:rsid w:val="00542961"/>
    <w:rsid w:val="00542B67"/>
    <w:rsid w:val="005438D3"/>
    <w:rsid w:val="00544EA0"/>
    <w:rsid w:val="0054742A"/>
    <w:rsid w:val="005507E0"/>
    <w:rsid w:val="00550B8C"/>
    <w:rsid w:val="0055155F"/>
    <w:rsid w:val="00552E09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C95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2BBA"/>
    <w:rsid w:val="005B37FA"/>
    <w:rsid w:val="005B4E81"/>
    <w:rsid w:val="005B58F3"/>
    <w:rsid w:val="005B5D26"/>
    <w:rsid w:val="005B5E5B"/>
    <w:rsid w:val="005B5FEE"/>
    <w:rsid w:val="005B7B48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379BE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507E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B7EB9"/>
    <w:rsid w:val="006C0785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1AEF"/>
    <w:rsid w:val="00722AE3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1FAA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2D83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7C3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0EC2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657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1DF5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3EA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ADB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4A00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AE0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2B1"/>
    <w:rsid w:val="0099153A"/>
    <w:rsid w:val="00991F5D"/>
    <w:rsid w:val="00992B2B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007C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66D9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2A9"/>
    <w:rsid w:val="00A04BFE"/>
    <w:rsid w:val="00A0570F"/>
    <w:rsid w:val="00A058DA"/>
    <w:rsid w:val="00A05C32"/>
    <w:rsid w:val="00A05E7E"/>
    <w:rsid w:val="00A05F06"/>
    <w:rsid w:val="00A06A78"/>
    <w:rsid w:val="00A075E7"/>
    <w:rsid w:val="00A1014E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5C05"/>
    <w:rsid w:val="00A26B48"/>
    <w:rsid w:val="00A26DFA"/>
    <w:rsid w:val="00A27AE6"/>
    <w:rsid w:val="00A27D26"/>
    <w:rsid w:val="00A27DCD"/>
    <w:rsid w:val="00A30077"/>
    <w:rsid w:val="00A30155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30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6097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C79F0"/>
    <w:rsid w:val="00AD1219"/>
    <w:rsid w:val="00AD1801"/>
    <w:rsid w:val="00AD203B"/>
    <w:rsid w:val="00AD24A0"/>
    <w:rsid w:val="00AD265E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0777C"/>
    <w:rsid w:val="00B102EA"/>
    <w:rsid w:val="00B1148F"/>
    <w:rsid w:val="00B12853"/>
    <w:rsid w:val="00B12E0D"/>
    <w:rsid w:val="00B13F08"/>
    <w:rsid w:val="00B14A1C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29B"/>
    <w:rsid w:val="00B34D42"/>
    <w:rsid w:val="00B405F5"/>
    <w:rsid w:val="00B407F8"/>
    <w:rsid w:val="00B41BC8"/>
    <w:rsid w:val="00B438ED"/>
    <w:rsid w:val="00B43A3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4D82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5C7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6A00"/>
    <w:rsid w:val="00B97B39"/>
    <w:rsid w:val="00BA1D51"/>
    <w:rsid w:val="00BA2C3E"/>
    <w:rsid w:val="00BA3364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0BD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4C35"/>
    <w:rsid w:val="00C27D09"/>
    <w:rsid w:val="00C301F8"/>
    <w:rsid w:val="00C30634"/>
    <w:rsid w:val="00C30C8A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0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7C5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6C4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5F1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39B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1A19"/>
    <w:rsid w:val="00D22534"/>
    <w:rsid w:val="00D23971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57E9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4FD6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3974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B93"/>
    <w:rsid w:val="00E23C44"/>
    <w:rsid w:val="00E24167"/>
    <w:rsid w:val="00E2443A"/>
    <w:rsid w:val="00E24729"/>
    <w:rsid w:val="00E24FE4"/>
    <w:rsid w:val="00E25216"/>
    <w:rsid w:val="00E252D3"/>
    <w:rsid w:val="00E26049"/>
    <w:rsid w:val="00E2681A"/>
    <w:rsid w:val="00E2700F"/>
    <w:rsid w:val="00E2788A"/>
    <w:rsid w:val="00E3030E"/>
    <w:rsid w:val="00E30512"/>
    <w:rsid w:val="00E3124B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0F72"/>
    <w:rsid w:val="00E6209F"/>
    <w:rsid w:val="00E62F93"/>
    <w:rsid w:val="00E635F5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1896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65DC"/>
    <w:rsid w:val="00F27D13"/>
    <w:rsid w:val="00F305C5"/>
    <w:rsid w:val="00F30C52"/>
    <w:rsid w:val="00F315FD"/>
    <w:rsid w:val="00F31842"/>
    <w:rsid w:val="00F3201B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9B5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256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1B27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49EE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C7E83C0"/>
  <w15:docId w15:val="{833B7A02-5923-48B2-AD40-DAA7461D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15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A3A0B-794C-4ABA-BE60-A75F04832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1376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6</cp:revision>
  <cp:lastPrinted>2020-11-23T09:06:00Z</cp:lastPrinted>
  <dcterms:created xsi:type="dcterms:W3CDTF">2025-01-03T05:21:00Z</dcterms:created>
  <dcterms:modified xsi:type="dcterms:W3CDTF">2025-01-09T12:24:00Z</dcterms:modified>
</cp:coreProperties>
</file>